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МИНИСТЕРСТВО ПРОФЕССИОНАЛЬНОГО ОБРАЗОВАНИЯ И </w:t>
      </w:r>
    </w:p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ЗАНЯТОСТИ НАСЕЛЕНИЯ ПРИМОРСКОГО КРАЯ</w:t>
      </w:r>
    </w:p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 </w:t>
      </w:r>
    </w:p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КРАЕВОЕ ГОСУДАРСТВЕННОЕ БЮДЖЕТНОЕ </w:t>
      </w:r>
    </w:p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ПРОФЕССИОНАЛЬНОЕ ОБРАЗОВАТЕЛЬНОЕ УЧРЕЖДЕНИЕ </w:t>
      </w:r>
    </w:p>
    <w:p w:rsidR="004B46F5" w:rsidRPr="00315AEF" w:rsidRDefault="004B46F5" w:rsidP="004B46F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«ЛАЗОВСКИЙ КОЛЛЕДЖ ТЕХНОЛОГИЙ И ТУРИЗМА»</w:t>
      </w:r>
    </w:p>
    <w:p w:rsidR="004B46F5" w:rsidRPr="004B46F5" w:rsidRDefault="004B46F5" w:rsidP="004B46F5">
      <w:pPr>
        <w:rPr>
          <w:b/>
          <w:sz w:val="28"/>
          <w:szCs w:val="28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УТВЕРЖДАЮ</w:t>
      </w:r>
    </w:p>
    <w:p w:rsidR="004B46F5" w:rsidRPr="004B46F5" w:rsidRDefault="004B46F5" w:rsidP="004B46F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Директор</w:t>
      </w:r>
    </w:p>
    <w:p w:rsidR="004B46F5" w:rsidRPr="004B46F5" w:rsidRDefault="004B46F5" w:rsidP="004B46F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 xml:space="preserve">_____________Г.П. </w:t>
      </w:r>
      <w:proofErr w:type="spellStart"/>
      <w:r w:rsidRPr="004B46F5">
        <w:rPr>
          <w:sz w:val="24"/>
          <w:szCs w:val="24"/>
        </w:rPr>
        <w:t>Гирис</w:t>
      </w:r>
      <w:proofErr w:type="spellEnd"/>
    </w:p>
    <w:p w:rsidR="004B46F5" w:rsidRPr="004B46F5" w:rsidRDefault="004B46F5" w:rsidP="004B46F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«____» ______________2024 г.</w:t>
      </w:r>
    </w:p>
    <w:p w:rsidR="004B46F5" w:rsidRPr="004B46F5" w:rsidRDefault="004B46F5" w:rsidP="004B46F5">
      <w:pPr>
        <w:rPr>
          <w:sz w:val="24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jc w:val="center"/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РАБОЧАЯ ПРОГРАММА УЧЕБНОЙ ДИСЦИПЛИНЫ</w:t>
      </w:r>
    </w:p>
    <w:p w:rsidR="004B46F5" w:rsidRPr="004B46F5" w:rsidRDefault="004B46F5" w:rsidP="004B46F5">
      <w:pPr>
        <w:jc w:val="center"/>
        <w:rPr>
          <w:b/>
          <w:sz w:val="28"/>
          <w:szCs w:val="28"/>
        </w:rPr>
      </w:pPr>
    </w:p>
    <w:p w:rsidR="004B46F5" w:rsidRPr="004B46F5" w:rsidRDefault="004B46F5" w:rsidP="004B4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ОПЦ.02</w:t>
      </w:r>
      <w:r w:rsidRPr="004B46F5">
        <w:rPr>
          <w:b/>
          <w:sz w:val="28"/>
          <w:szCs w:val="28"/>
        </w:rPr>
        <w:t xml:space="preserve"> ПРЕДПРИНИМАТЕЛЬСКАЯ ДЕЯТЕЛЬНОСТЬ В СФЕРЕ ТУРИЗМА И ГОСТИНИЧНОГО БИЗНЕСА</w:t>
      </w:r>
    </w:p>
    <w:p w:rsidR="004B46F5" w:rsidRPr="004B46F5" w:rsidRDefault="004B46F5" w:rsidP="004B46F5">
      <w:pPr>
        <w:jc w:val="center"/>
        <w:rPr>
          <w:b/>
          <w:sz w:val="28"/>
          <w:szCs w:val="28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по специальности 43.02.16 Туризм и гостеприимство</w:t>
      </w: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Профиль</w:t>
      </w:r>
      <w:r w:rsidRPr="004B46F5">
        <w:rPr>
          <w:sz w:val="28"/>
          <w:szCs w:val="28"/>
        </w:rPr>
        <w:t xml:space="preserve"> – социально-экономический</w:t>
      </w:r>
    </w:p>
    <w:p w:rsidR="004B46F5" w:rsidRPr="004B46F5" w:rsidRDefault="004B46F5" w:rsidP="004B46F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Форма обучения</w:t>
      </w:r>
      <w:r w:rsidRPr="004B46F5">
        <w:rPr>
          <w:sz w:val="28"/>
          <w:szCs w:val="28"/>
        </w:rPr>
        <w:t xml:space="preserve"> – очная</w:t>
      </w:r>
    </w:p>
    <w:p w:rsidR="004B46F5" w:rsidRPr="004B46F5" w:rsidRDefault="004B46F5" w:rsidP="004B46F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Срок освоения ОПОП</w:t>
      </w:r>
      <w:r w:rsidRPr="004B46F5">
        <w:rPr>
          <w:sz w:val="28"/>
          <w:szCs w:val="28"/>
        </w:rPr>
        <w:t xml:space="preserve"> – 2 года 10 месяцев</w:t>
      </w:r>
    </w:p>
    <w:p w:rsidR="004B46F5" w:rsidRPr="004B46F5" w:rsidRDefault="004B46F5" w:rsidP="004B46F5">
      <w:pPr>
        <w:spacing w:line="360" w:lineRule="auto"/>
        <w:rPr>
          <w:sz w:val="28"/>
          <w:szCs w:val="28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Default="004B46F5" w:rsidP="004B46F5">
      <w:pPr>
        <w:rPr>
          <w:sz w:val="20"/>
          <w:szCs w:val="24"/>
        </w:rPr>
      </w:pPr>
    </w:p>
    <w:p w:rsidR="00315AEF" w:rsidRDefault="00315AEF" w:rsidP="004B46F5">
      <w:pPr>
        <w:rPr>
          <w:sz w:val="20"/>
          <w:szCs w:val="24"/>
        </w:rPr>
      </w:pPr>
    </w:p>
    <w:p w:rsidR="00315AEF" w:rsidRDefault="00315AEF" w:rsidP="004B46F5">
      <w:pPr>
        <w:rPr>
          <w:sz w:val="20"/>
          <w:szCs w:val="24"/>
        </w:rPr>
      </w:pPr>
    </w:p>
    <w:p w:rsidR="00315AEF" w:rsidRPr="004B46F5" w:rsidRDefault="00315AEF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  <w:r w:rsidRPr="004B46F5">
        <w:rPr>
          <w:sz w:val="28"/>
          <w:szCs w:val="28"/>
        </w:rPr>
        <w:lastRenderedPageBreak/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4B46F5">
        <w:rPr>
          <w:sz w:val="28"/>
          <w:szCs w:val="28"/>
        </w:rPr>
        <w:t>Минпр</w:t>
      </w:r>
      <w:r w:rsidR="0077238B">
        <w:rPr>
          <w:sz w:val="28"/>
          <w:szCs w:val="28"/>
        </w:rPr>
        <w:t>освещения</w:t>
      </w:r>
      <w:proofErr w:type="spellEnd"/>
      <w:r w:rsidR="0077238B">
        <w:rPr>
          <w:sz w:val="28"/>
          <w:szCs w:val="28"/>
        </w:rPr>
        <w:t xml:space="preserve"> России от 12.12.2022 № </w:t>
      </w:r>
      <w:r w:rsidRPr="004B46F5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jc w:val="both"/>
        <w:rPr>
          <w:sz w:val="28"/>
          <w:szCs w:val="28"/>
        </w:rPr>
      </w:pPr>
      <w:r w:rsidRPr="004B46F5">
        <w:rPr>
          <w:sz w:val="28"/>
          <w:szCs w:val="28"/>
        </w:rPr>
        <w:t>Организация – разработчик:</w:t>
      </w:r>
      <w:r w:rsidRPr="004B46F5">
        <w:rPr>
          <w:b/>
          <w:sz w:val="28"/>
          <w:szCs w:val="28"/>
        </w:rPr>
        <w:t xml:space="preserve"> </w:t>
      </w:r>
      <w:r w:rsidRPr="004B46F5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B46F5">
        <w:rPr>
          <w:sz w:val="28"/>
          <w:szCs w:val="28"/>
        </w:rPr>
        <w:t>Лазовский</w:t>
      </w:r>
      <w:proofErr w:type="spellEnd"/>
      <w:r w:rsidRPr="004B46F5">
        <w:rPr>
          <w:sz w:val="28"/>
          <w:szCs w:val="28"/>
        </w:rPr>
        <w:t xml:space="preserve"> колледж технологий и туризма».</w:t>
      </w:r>
    </w:p>
    <w:p w:rsidR="004B46F5" w:rsidRPr="004B46F5" w:rsidRDefault="004B46F5" w:rsidP="004B46F5">
      <w:pPr>
        <w:rPr>
          <w:b/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ind w:firstLine="720"/>
        <w:jc w:val="both"/>
        <w:rPr>
          <w:sz w:val="28"/>
          <w:szCs w:val="28"/>
        </w:rPr>
      </w:pPr>
    </w:p>
    <w:p w:rsidR="004B46F5" w:rsidRPr="004B46F5" w:rsidRDefault="004B46F5" w:rsidP="004B46F5">
      <w:pPr>
        <w:jc w:val="both"/>
        <w:rPr>
          <w:sz w:val="28"/>
          <w:szCs w:val="28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4B46F5" w:rsidRPr="004B46F5" w:rsidRDefault="004B46F5" w:rsidP="004B46F5">
      <w:pPr>
        <w:rPr>
          <w:sz w:val="20"/>
          <w:szCs w:val="24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pStyle w:val="a3"/>
        <w:rPr>
          <w:sz w:val="20"/>
        </w:rPr>
      </w:pPr>
    </w:p>
    <w:p w:rsidR="008F1EC6" w:rsidRDefault="008F1EC6">
      <w:pPr>
        <w:rPr>
          <w:sz w:val="17"/>
        </w:rPr>
        <w:sectPr w:rsidR="008F1EC6" w:rsidSect="00315AEF">
          <w:pgSz w:w="11910" w:h="16840"/>
          <w:pgMar w:top="993" w:right="680" w:bottom="280" w:left="1680" w:header="720" w:footer="720" w:gutter="0"/>
          <w:cols w:space="720"/>
        </w:sectPr>
      </w:pPr>
    </w:p>
    <w:p w:rsidR="008F1EC6" w:rsidRDefault="004B46F5">
      <w:pPr>
        <w:pStyle w:val="1"/>
        <w:spacing w:before="59"/>
        <w:ind w:left="3906" w:right="3811" w:firstLine="0"/>
        <w:jc w:val="center"/>
      </w:pPr>
      <w:bookmarkStart w:id="0" w:name="СОДЕРЖАНИЕ"/>
      <w:bookmarkEnd w:id="0"/>
      <w:r>
        <w:lastRenderedPageBreak/>
        <w:t>СОДЕРЖАНИЕ</w:t>
      </w: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372" w:type="dxa"/>
        <w:tblLayout w:type="fixed"/>
        <w:tblLook w:val="01E0" w:firstRow="1" w:lastRow="1" w:firstColumn="1" w:lastColumn="1" w:noHBand="0" w:noVBand="0"/>
      </w:tblPr>
      <w:tblGrid>
        <w:gridCol w:w="8137"/>
        <w:gridCol w:w="1209"/>
      </w:tblGrid>
      <w:tr w:rsidR="008F1EC6">
        <w:trPr>
          <w:trHeight w:val="439"/>
        </w:trPr>
        <w:tc>
          <w:tcPr>
            <w:tcW w:w="8137" w:type="dxa"/>
          </w:tcPr>
          <w:p w:rsidR="008F1EC6" w:rsidRDefault="008F1EC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09" w:type="dxa"/>
          </w:tcPr>
          <w:p w:rsidR="008F1EC6" w:rsidRDefault="004B46F5">
            <w:pPr>
              <w:pStyle w:val="TableParagraph"/>
              <w:spacing w:line="311" w:lineRule="exact"/>
              <w:ind w:left="0" w:right="197"/>
              <w:jc w:val="right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8F1EC6">
        <w:trPr>
          <w:trHeight w:val="942"/>
        </w:trPr>
        <w:tc>
          <w:tcPr>
            <w:tcW w:w="8137" w:type="dxa"/>
          </w:tcPr>
          <w:p w:rsidR="008F1EC6" w:rsidRDefault="004B46F5">
            <w:pPr>
              <w:pStyle w:val="TableParagraph"/>
              <w:spacing w:before="117" w:line="278" w:lineRule="auto"/>
              <w:ind w:left="559" w:hanging="360"/>
              <w:rPr>
                <w:sz w:val="28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8"/>
              </w:rPr>
              <w:t>ОБЩАЯ ХАРАКТЕРИСТИКА РАБОЧЕЙ 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9" w:type="dxa"/>
          </w:tcPr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 w:rsidR="008F1EC6" w:rsidRDefault="004B46F5">
            <w:pPr>
              <w:pStyle w:val="TableParagraph"/>
              <w:ind w:left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F1EC6">
        <w:trPr>
          <w:trHeight w:val="445"/>
        </w:trPr>
        <w:tc>
          <w:tcPr>
            <w:tcW w:w="8137" w:type="dxa"/>
          </w:tcPr>
          <w:p w:rsidR="008F1EC6" w:rsidRDefault="004B46F5">
            <w:pPr>
              <w:pStyle w:val="TableParagraph"/>
              <w:spacing w:before="119" w:line="306" w:lineRule="exact"/>
              <w:ind w:left="200"/>
              <w:rPr>
                <w:sz w:val="28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9" w:type="dxa"/>
          </w:tcPr>
          <w:p w:rsidR="008F1EC6" w:rsidRDefault="008F1EC6">
            <w:pPr>
              <w:pStyle w:val="TableParagraph"/>
              <w:ind w:left="0"/>
              <w:rPr>
                <w:sz w:val="26"/>
              </w:rPr>
            </w:pPr>
          </w:p>
        </w:tc>
      </w:tr>
      <w:tr w:rsidR="008F1EC6">
        <w:trPr>
          <w:trHeight w:val="320"/>
        </w:trPr>
        <w:tc>
          <w:tcPr>
            <w:tcW w:w="8137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9" w:type="dxa"/>
          </w:tcPr>
          <w:p w:rsidR="008F1EC6" w:rsidRDefault="004B46F5">
            <w:pPr>
              <w:pStyle w:val="TableParagraph"/>
              <w:spacing w:line="300" w:lineRule="exact"/>
              <w:ind w:left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8F1EC6">
        <w:trPr>
          <w:trHeight w:val="817"/>
        </w:trPr>
        <w:tc>
          <w:tcPr>
            <w:tcW w:w="8137" w:type="dxa"/>
          </w:tcPr>
          <w:p w:rsidR="008F1EC6" w:rsidRDefault="004B46F5">
            <w:pPr>
              <w:pStyle w:val="TableParagraph"/>
              <w:spacing w:line="278" w:lineRule="auto"/>
              <w:ind w:left="559" w:hanging="360"/>
              <w:rPr>
                <w:sz w:val="28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8"/>
              </w:rPr>
              <w:t>УСЛОВИЯ РЕАЛИЗАЦИИ РАБОЧЕЙ 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9" w:type="dxa"/>
          </w:tcPr>
          <w:p w:rsidR="008F1EC6" w:rsidRDefault="008F1EC6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8F1EC6" w:rsidRDefault="004B46F5">
            <w:pPr>
              <w:pStyle w:val="TableParagraph"/>
              <w:ind w:left="0" w:right="286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8F1EC6">
        <w:trPr>
          <w:trHeight w:val="812"/>
        </w:trPr>
        <w:tc>
          <w:tcPr>
            <w:tcW w:w="8137" w:type="dxa"/>
          </w:tcPr>
          <w:p w:rsidR="008F1EC6" w:rsidRDefault="004B46F5">
            <w:pPr>
              <w:pStyle w:val="TableParagraph"/>
              <w:spacing w:before="52" w:line="370" w:lineRule="atLeast"/>
              <w:ind w:left="559" w:hanging="360"/>
              <w:rPr>
                <w:sz w:val="28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9" w:type="dxa"/>
          </w:tcPr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 w:rsidR="008F1EC6" w:rsidRDefault="004B46F5">
            <w:pPr>
              <w:pStyle w:val="TableParagraph"/>
              <w:ind w:left="0" w:right="286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8F1EC6" w:rsidRDefault="008F1EC6">
      <w:pPr>
        <w:jc w:val="right"/>
        <w:rPr>
          <w:sz w:val="28"/>
        </w:rPr>
        <w:sectPr w:rsidR="008F1EC6">
          <w:footerReference w:type="default" r:id="rId8"/>
          <w:pgSz w:w="11910" w:h="16840"/>
          <w:pgMar w:top="940" w:right="660" w:bottom="1160" w:left="1420" w:header="0" w:footer="976" w:gutter="0"/>
          <w:pgNumType w:start="3"/>
          <w:cols w:space="720"/>
        </w:sectPr>
      </w:pPr>
    </w:p>
    <w:p w:rsidR="008F1EC6" w:rsidRDefault="004B46F5">
      <w:pPr>
        <w:pStyle w:val="a4"/>
        <w:numPr>
          <w:ilvl w:val="0"/>
          <w:numId w:val="19"/>
        </w:numPr>
        <w:tabs>
          <w:tab w:val="left" w:pos="664"/>
        </w:tabs>
        <w:spacing w:before="59" w:line="278" w:lineRule="auto"/>
        <w:ind w:right="223" w:hanging="3483"/>
        <w:jc w:val="left"/>
        <w:rPr>
          <w:b/>
          <w:sz w:val="28"/>
        </w:rPr>
      </w:pPr>
      <w:r>
        <w:rPr>
          <w:b/>
          <w:sz w:val="28"/>
        </w:rPr>
        <w:lastRenderedPageBreak/>
        <w:t>ОБЩАЯ ХАРАКТЕРИСТИКА РАБОЧЕЙ ПРОГРАММЫ 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8F1EC6" w:rsidRDefault="004B46F5">
      <w:pPr>
        <w:pStyle w:val="1"/>
        <w:spacing w:before="194"/>
        <w:ind w:left="3664" w:right="815" w:hanging="2559"/>
      </w:pPr>
      <w:r>
        <w:t>ОП</w:t>
      </w:r>
      <w:r w:rsidR="000B38E8">
        <w:t>Ц</w:t>
      </w:r>
      <w:r>
        <w:t>.02 Предпринимательская деятельность в сфере туризма и</w:t>
      </w:r>
      <w:r>
        <w:rPr>
          <w:spacing w:val="-67"/>
        </w:rPr>
        <w:t xml:space="preserve"> </w:t>
      </w:r>
      <w:r>
        <w:t>гостиничного</w:t>
      </w:r>
      <w:r>
        <w:rPr>
          <w:spacing w:val="-4"/>
        </w:rPr>
        <w:t xml:space="preserve"> </w:t>
      </w:r>
      <w:r>
        <w:t>бизнеса</w:t>
      </w:r>
    </w:p>
    <w:p w:rsidR="008F1EC6" w:rsidRDefault="008F1EC6">
      <w:pPr>
        <w:pStyle w:val="a3"/>
        <w:rPr>
          <w:b/>
          <w:sz w:val="40"/>
        </w:rPr>
      </w:pPr>
    </w:p>
    <w:p w:rsidR="008F1EC6" w:rsidRDefault="004B46F5">
      <w:pPr>
        <w:pStyle w:val="a4"/>
        <w:numPr>
          <w:ilvl w:val="1"/>
          <w:numId w:val="19"/>
        </w:numPr>
        <w:tabs>
          <w:tab w:val="left" w:pos="1483"/>
        </w:tabs>
        <w:spacing w:line="278" w:lineRule="auto"/>
        <w:ind w:right="592" w:firstLine="707"/>
        <w:rPr>
          <w:b/>
          <w:sz w:val="28"/>
        </w:rPr>
      </w:pPr>
      <w:r>
        <w:rPr>
          <w:b/>
          <w:sz w:val="28"/>
        </w:rPr>
        <w:t>Место дисциплины в структуре основной 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программы:</w:t>
      </w:r>
    </w:p>
    <w:p w:rsidR="008F1EC6" w:rsidRDefault="008F1EC6">
      <w:pPr>
        <w:pStyle w:val="a3"/>
        <w:spacing w:before="1"/>
        <w:rPr>
          <w:b/>
          <w:sz w:val="27"/>
        </w:rPr>
      </w:pPr>
    </w:p>
    <w:p w:rsidR="008F1EC6" w:rsidRDefault="004B46F5">
      <w:pPr>
        <w:pStyle w:val="a3"/>
        <w:spacing w:line="276" w:lineRule="auto"/>
        <w:ind w:left="282" w:right="186" w:firstLine="359"/>
        <w:jc w:val="both"/>
      </w:pPr>
      <w:r>
        <w:t>Учебная дисциплина ОП</w:t>
      </w:r>
      <w:r w:rsidR="000B38E8">
        <w:t>Ц</w:t>
      </w:r>
      <w:r>
        <w:t>.02 Предпринимательская деятельность в сфере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гостиничного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 цикла основной профессиональной образовательной</w:t>
      </w:r>
      <w:r>
        <w:rPr>
          <w:spacing w:val="-67"/>
        </w:rPr>
        <w:t xml:space="preserve"> </w:t>
      </w:r>
      <w:r>
        <w:t>программы подготовки специалистов среднего звена в соответствии с ФГОС</w:t>
      </w:r>
      <w:r>
        <w:rPr>
          <w:spacing w:val="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43.02.16</w:t>
      </w:r>
      <w:r>
        <w:rPr>
          <w:spacing w:val="1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и гостеприимство.</w:t>
      </w:r>
    </w:p>
    <w:p w:rsidR="008F1EC6" w:rsidRDefault="004B46F5">
      <w:pPr>
        <w:pStyle w:val="a3"/>
        <w:spacing w:before="202" w:line="278" w:lineRule="auto"/>
        <w:ind w:left="282" w:right="186" w:firstLine="359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01,</w:t>
      </w:r>
      <w:r>
        <w:rPr>
          <w:spacing w:val="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03-05,</w:t>
      </w:r>
      <w:r>
        <w:rPr>
          <w:spacing w:val="-1"/>
        </w:rPr>
        <w:t xml:space="preserve"> </w:t>
      </w:r>
      <w:r>
        <w:t>ОК 09.</w:t>
      </w:r>
    </w:p>
    <w:p w:rsidR="008F1EC6" w:rsidRDefault="004B46F5">
      <w:pPr>
        <w:pStyle w:val="1"/>
        <w:numPr>
          <w:ilvl w:val="1"/>
          <w:numId w:val="19"/>
        </w:numPr>
        <w:tabs>
          <w:tab w:val="left" w:pos="1483"/>
        </w:tabs>
        <w:spacing w:before="198"/>
        <w:ind w:left="1482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8F1EC6" w:rsidRDefault="004B46F5">
      <w:pPr>
        <w:pStyle w:val="a3"/>
        <w:spacing w:before="43"/>
        <w:ind w:left="282" w:right="186" w:firstLine="707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</w:t>
      </w:r>
      <w:r>
        <w:rPr>
          <w:spacing w:val="-6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знания, формируются компетенции</w:t>
      </w:r>
    </w:p>
    <w:p w:rsidR="008F1EC6" w:rsidRDefault="008F1EC6">
      <w:pPr>
        <w:pStyle w:val="a3"/>
        <w:spacing w:before="6" w:after="1"/>
        <w:rPr>
          <w:sz w:val="10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971"/>
        <w:gridCol w:w="4235"/>
      </w:tblGrid>
      <w:tr w:rsidR="008F1EC6" w:rsidTr="00C85DD9">
        <w:trPr>
          <w:trHeight w:val="552"/>
        </w:trPr>
        <w:tc>
          <w:tcPr>
            <w:tcW w:w="1128" w:type="dxa"/>
          </w:tcPr>
          <w:p w:rsidR="008F1EC6" w:rsidRDefault="004B46F5">
            <w:pPr>
              <w:pStyle w:val="TableParagraph"/>
              <w:spacing w:line="270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8F1EC6" w:rsidRDefault="002C13FC" w:rsidP="002C13FC">
            <w:pPr>
              <w:pStyle w:val="TableParagraph"/>
              <w:spacing w:line="262" w:lineRule="exact"/>
              <w:ind w:left="151" w:right="143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4B46F5">
              <w:rPr>
                <w:spacing w:val="-3"/>
                <w:sz w:val="24"/>
              </w:rPr>
              <w:t xml:space="preserve"> </w:t>
            </w:r>
            <w:proofErr w:type="gramStart"/>
            <w:r w:rsidR="004B46F5">
              <w:rPr>
                <w:sz w:val="24"/>
              </w:rPr>
              <w:t>ОК</w:t>
            </w:r>
            <w:proofErr w:type="gramEnd"/>
          </w:p>
        </w:tc>
        <w:tc>
          <w:tcPr>
            <w:tcW w:w="3971" w:type="dxa"/>
          </w:tcPr>
          <w:p w:rsidR="008F1EC6" w:rsidRDefault="004B46F5">
            <w:pPr>
              <w:pStyle w:val="TableParagraph"/>
              <w:spacing w:before="133"/>
              <w:ind w:left="1566" w:right="155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35" w:type="dxa"/>
          </w:tcPr>
          <w:p w:rsidR="008F1EC6" w:rsidRDefault="004B46F5">
            <w:pPr>
              <w:pStyle w:val="TableParagraph"/>
              <w:spacing w:before="133"/>
              <w:ind w:left="1811" w:right="180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8F1EC6" w:rsidTr="00C85DD9">
        <w:trPr>
          <w:trHeight w:val="4532"/>
        </w:trPr>
        <w:tc>
          <w:tcPr>
            <w:tcW w:w="1128" w:type="dxa"/>
          </w:tcPr>
          <w:p w:rsidR="008F1EC6" w:rsidRDefault="004B46F5">
            <w:pPr>
              <w:pStyle w:val="TableParagraph"/>
              <w:spacing w:line="270" w:lineRule="exact"/>
              <w:ind w:left="24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</w:t>
            </w: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06"/>
              <w:rPr>
                <w:sz w:val="24"/>
              </w:rPr>
            </w:pPr>
          </w:p>
          <w:p w:rsidR="008F1EC6" w:rsidRDefault="004B46F5">
            <w:pPr>
              <w:pStyle w:val="TableParagraph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</w:t>
            </w: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</w:p>
          <w:p w:rsidR="008F1EC6" w:rsidRDefault="004B46F5">
            <w:pPr>
              <w:pStyle w:val="TableParagraph"/>
              <w:ind w:left="151" w:right="14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</w:t>
            </w:r>
          </w:p>
          <w:p w:rsidR="004B46F5" w:rsidRDefault="004B46F5">
            <w:pPr>
              <w:pStyle w:val="TableParagraph"/>
              <w:ind w:left="247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47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47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47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247"/>
              <w:rPr>
                <w:sz w:val="24"/>
              </w:rPr>
            </w:pPr>
          </w:p>
          <w:p w:rsidR="008F1EC6" w:rsidRDefault="004B46F5">
            <w:pPr>
              <w:pStyle w:val="TableParagraph"/>
              <w:ind w:left="24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B46F5" w:rsidRDefault="004B46F5">
            <w:pPr>
              <w:pStyle w:val="TableParagraph"/>
              <w:ind w:left="194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94"/>
              <w:rPr>
                <w:sz w:val="24"/>
              </w:rPr>
            </w:pPr>
          </w:p>
          <w:p w:rsidR="004B46F5" w:rsidRDefault="004B46F5">
            <w:pPr>
              <w:pStyle w:val="TableParagraph"/>
              <w:ind w:left="194"/>
              <w:rPr>
                <w:sz w:val="24"/>
              </w:rPr>
            </w:pPr>
          </w:p>
          <w:p w:rsidR="002C13FC" w:rsidRDefault="002C13FC">
            <w:pPr>
              <w:pStyle w:val="TableParagraph"/>
              <w:ind w:left="165"/>
              <w:rPr>
                <w:sz w:val="24"/>
              </w:rPr>
            </w:pPr>
          </w:p>
          <w:p w:rsidR="002C13FC" w:rsidRDefault="002C13FC">
            <w:pPr>
              <w:pStyle w:val="TableParagraph"/>
              <w:ind w:left="165"/>
              <w:rPr>
                <w:sz w:val="24"/>
              </w:rPr>
            </w:pPr>
          </w:p>
          <w:p w:rsidR="002C13FC" w:rsidRDefault="002C13FC">
            <w:pPr>
              <w:pStyle w:val="TableParagraph"/>
              <w:ind w:left="165"/>
              <w:rPr>
                <w:sz w:val="24"/>
              </w:rPr>
            </w:pPr>
          </w:p>
          <w:p w:rsidR="002C13FC" w:rsidRDefault="002C13FC">
            <w:pPr>
              <w:pStyle w:val="TableParagraph"/>
              <w:ind w:left="165"/>
              <w:rPr>
                <w:sz w:val="24"/>
              </w:rPr>
            </w:pPr>
          </w:p>
          <w:p w:rsidR="002C13FC" w:rsidRDefault="002C13FC">
            <w:pPr>
              <w:pStyle w:val="TableParagraph"/>
              <w:ind w:left="165"/>
              <w:rPr>
                <w:sz w:val="24"/>
              </w:rPr>
            </w:pPr>
          </w:p>
          <w:p w:rsidR="008F1EC6" w:rsidRDefault="008F1EC6">
            <w:pPr>
              <w:pStyle w:val="TableParagraph"/>
              <w:ind w:left="165"/>
              <w:rPr>
                <w:sz w:val="24"/>
              </w:rPr>
            </w:pPr>
          </w:p>
        </w:tc>
        <w:tc>
          <w:tcPr>
            <w:tcW w:w="3971" w:type="dxa"/>
          </w:tcPr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lastRenderedPageBreak/>
              <w:t>Выбирать способы решения задач профессиональной деятельности применительно к различным контекстам;</w:t>
            </w:r>
          </w:p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</w:p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</w:p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4B46F5" w:rsidRDefault="004B46F5" w:rsidP="004B46F5">
            <w:pPr>
              <w:pStyle w:val="TableParagraph"/>
              <w:ind w:right="100"/>
              <w:jc w:val="both"/>
              <w:rPr>
                <w:sz w:val="26"/>
              </w:rPr>
            </w:pPr>
          </w:p>
          <w:p w:rsidR="004B46F5" w:rsidRPr="004B46F5" w:rsidRDefault="004B46F5" w:rsidP="004B46F5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4B46F5" w:rsidRDefault="004B46F5" w:rsidP="004B46F5">
            <w:pPr>
              <w:pStyle w:val="TableParagraph"/>
              <w:ind w:right="101"/>
              <w:jc w:val="both"/>
              <w:rPr>
                <w:sz w:val="26"/>
              </w:rPr>
            </w:pPr>
          </w:p>
          <w:p w:rsidR="004B46F5" w:rsidRPr="004B46F5" w:rsidRDefault="004B46F5" w:rsidP="004B46F5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lastRenderedPageBreak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4B46F5" w:rsidRDefault="004B46F5">
            <w:pPr>
              <w:pStyle w:val="TableParagraph"/>
              <w:tabs>
                <w:tab w:val="left" w:pos="1441"/>
                <w:tab w:val="left" w:pos="1901"/>
                <w:tab w:val="left" w:pos="2035"/>
                <w:tab w:val="left" w:pos="2105"/>
                <w:tab w:val="left" w:pos="3283"/>
              </w:tabs>
              <w:ind w:right="99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4B46F5" w:rsidRPr="004B46F5" w:rsidRDefault="004B46F5">
            <w:pPr>
              <w:pStyle w:val="TableParagraph"/>
              <w:tabs>
                <w:tab w:val="left" w:pos="1441"/>
                <w:tab w:val="left" w:pos="1901"/>
                <w:tab w:val="left" w:pos="2035"/>
                <w:tab w:val="left" w:pos="2105"/>
                <w:tab w:val="left" w:pos="3283"/>
              </w:tabs>
              <w:ind w:right="99"/>
              <w:rPr>
                <w:sz w:val="24"/>
                <w:szCs w:val="24"/>
              </w:rPr>
            </w:pPr>
          </w:p>
          <w:p w:rsidR="008F1EC6" w:rsidRDefault="008F1EC6">
            <w:pPr>
              <w:pStyle w:val="TableParagraph"/>
              <w:tabs>
                <w:tab w:val="left" w:pos="2376"/>
                <w:tab w:val="left" w:pos="2704"/>
              </w:tabs>
              <w:spacing w:line="270" w:lineRule="atLeast"/>
              <w:ind w:right="95"/>
              <w:rPr>
                <w:sz w:val="24"/>
              </w:rPr>
            </w:pPr>
          </w:p>
        </w:tc>
        <w:tc>
          <w:tcPr>
            <w:tcW w:w="4235" w:type="dxa"/>
          </w:tcPr>
          <w:p w:rsidR="008F1EC6" w:rsidRDefault="004B46F5">
            <w:pPr>
              <w:pStyle w:val="TableParagraph"/>
              <w:tabs>
                <w:tab w:val="left" w:pos="2301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актуальный</w:t>
            </w:r>
            <w:r>
              <w:rPr>
                <w:sz w:val="24"/>
              </w:rPr>
              <w:tab/>
              <w:t>профессиональный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жить;</w:t>
            </w:r>
          </w:p>
          <w:p w:rsidR="008F1EC6" w:rsidRDefault="004B46F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основные      источники     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ресурсы для решения задач и 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профессиональном и/или 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8F1EC6" w:rsidRDefault="004B46F5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алгоритмы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    </w:t>
            </w:r>
            <w:proofErr w:type="gramStart"/>
            <w:r>
              <w:rPr>
                <w:sz w:val="24"/>
              </w:rPr>
              <w:t>бизнес-идей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бизнес-плана;</w:t>
            </w:r>
          </w:p>
          <w:p w:rsidR="008F1EC6" w:rsidRDefault="004B46F5">
            <w:pPr>
              <w:pStyle w:val="TableParagraph"/>
              <w:tabs>
                <w:tab w:val="left" w:pos="1400"/>
                <w:tab w:val="left" w:pos="2577"/>
                <w:tab w:val="left" w:pos="2736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структура плана для решения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инвестиционной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привлекательности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разработанных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бизнес-идей</w:t>
            </w:r>
            <w:proofErr w:type="gramEnd"/>
            <w:r>
              <w:rPr>
                <w:sz w:val="24"/>
              </w:rPr>
              <w:t>;</w:t>
            </w:r>
          </w:p>
          <w:p w:rsidR="008F1EC6" w:rsidRDefault="004B46F5" w:rsidP="002C13FC">
            <w:pPr>
              <w:pStyle w:val="TableParagraph"/>
              <w:tabs>
                <w:tab w:val="left" w:pos="1563"/>
                <w:tab w:val="left" w:pos="297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актуальной</w:t>
            </w:r>
            <w:r>
              <w:rPr>
                <w:sz w:val="24"/>
              </w:rPr>
              <w:tab/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  <w:r w:rsidR="002C13FC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 w:rsidR="002C13FC">
              <w:rPr>
                <w:sz w:val="24"/>
              </w:rPr>
              <w:t xml:space="preserve"> </w:t>
            </w:r>
            <w:r>
              <w:rPr>
                <w:sz w:val="24"/>
              </w:rPr>
              <w:t>и профессиональная терминология;</w:t>
            </w:r>
            <w:r>
              <w:rPr>
                <w:spacing w:val="1"/>
                <w:sz w:val="24"/>
              </w:rPr>
              <w:t xml:space="preserve"> </w:t>
            </w:r>
            <w:r w:rsidR="002C13FC">
              <w:rPr>
                <w:sz w:val="24"/>
              </w:rPr>
              <w:t xml:space="preserve">возможные </w:t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 w:rsidR="002C13FC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</w:t>
            </w:r>
            <w:r w:rsidR="002C13FC">
              <w:rPr>
                <w:sz w:val="24"/>
              </w:rPr>
              <w:t xml:space="preserve">ального </w:t>
            </w:r>
            <w:r>
              <w:rPr>
                <w:spacing w:val="-1"/>
                <w:sz w:val="24"/>
              </w:rPr>
              <w:t>развития</w:t>
            </w:r>
            <w:r w:rsidR="002C13FC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самообразования;</w:t>
            </w:r>
          </w:p>
          <w:p w:rsidR="008F1EC6" w:rsidRDefault="004B46F5" w:rsidP="002C13FC">
            <w:pPr>
              <w:pStyle w:val="TableParagraph"/>
              <w:tabs>
                <w:tab w:val="left" w:pos="1615"/>
                <w:tab w:val="left" w:pos="3093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z w:val="24"/>
              </w:rPr>
              <w:tab/>
              <w:t>коллектива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1"/>
                <w:sz w:val="24"/>
              </w:rPr>
              <w:t>психология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 w:rsidR="002C13FC">
              <w:rPr>
                <w:sz w:val="24"/>
              </w:rPr>
              <w:t xml:space="preserve"> </w:t>
            </w:r>
            <w:r>
              <w:rPr>
                <w:sz w:val="24"/>
              </w:rPr>
              <w:t>основы проектной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 w:rsidR="002C13FC">
              <w:rPr>
                <w:sz w:val="24"/>
              </w:rPr>
              <w:t xml:space="preserve"> </w:t>
            </w:r>
            <w:r w:rsidR="00C85DD9">
              <w:rPr>
                <w:sz w:val="24"/>
              </w:rPr>
              <w:t>контекста</w:t>
            </w:r>
          </w:p>
          <w:p w:rsidR="00C85DD9" w:rsidRDefault="00C85DD9" w:rsidP="00C85DD9">
            <w:pPr>
              <w:pStyle w:val="TableParagraph"/>
              <w:tabs>
                <w:tab w:val="left" w:pos="2756"/>
                <w:tab w:val="left" w:pos="352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правила оформления документов;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хозяйственно-экономические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дела;</w:t>
            </w:r>
          </w:p>
          <w:p w:rsidR="00C85DD9" w:rsidRDefault="00C85DD9" w:rsidP="00C85DD9">
            <w:pPr>
              <w:pStyle w:val="TableParagraph"/>
              <w:tabs>
                <w:tab w:val="left" w:pos="2343"/>
                <w:tab w:val="left" w:pos="276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определяющее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бухгалтерский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C85DD9" w:rsidRDefault="00C85DD9" w:rsidP="00C85DD9">
            <w:pPr>
              <w:pStyle w:val="TableParagraph"/>
              <w:tabs>
                <w:tab w:val="left" w:pos="250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C85DD9" w:rsidRDefault="00C85DD9" w:rsidP="00C85DD9">
            <w:pPr>
              <w:pStyle w:val="TableParagraph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специалистов;</w:t>
            </w:r>
          </w:p>
          <w:p w:rsidR="00C85DD9" w:rsidRDefault="00C85DD9" w:rsidP="002C13FC">
            <w:pPr>
              <w:pStyle w:val="TableParagraph"/>
              <w:tabs>
                <w:tab w:val="left" w:pos="1615"/>
                <w:tab w:val="left" w:pos="3093"/>
              </w:tabs>
              <w:ind w:right="99"/>
              <w:rPr>
                <w:sz w:val="24"/>
              </w:rPr>
            </w:pPr>
          </w:p>
        </w:tc>
      </w:tr>
    </w:tbl>
    <w:p w:rsidR="00C85DD9" w:rsidRDefault="00C85DD9" w:rsidP="00C85DD9">
      <w:pPr>
        <w:tabs>
          <w:tab w:val="left" w:pos="1005"/>
        </w:tabs>
        <w:spacing w:before="90"/>
        <w:ind w:left="578"/>
        <w:rPr>
          <w:sz w:val="24"/>
          <w:szCs w:val="24"/>
        </w:rPr>
      </w:pPr>
      <w:r w:rsidRPr="00C85DD9">
        <w:rPr>
          <w:sz w:val="24"/>
          <w:szCs w:val="24"/>
        </w:rPr>
        <w:lastRenderedPageBreak/>
        <w:t>-</w:t>
      </w:r>
    </w:p>
    <w:p w:rsidR="00C85DD9" w:rsidRDefault="00C85DD9" w:rsidP="00C85DD9">
      <w:pPr>
        <w:tabs>
          <w:tab w:val="left" w:pos="1005"/>
        </w:tabs>
        <w:spacing w:before="90"/>
        <w:ind w:left="578"/>
        <w:rPr>
          <w:sz w:val="24"/>
          <w:szCs w:val="24"/>
        </w:rPr>
      </w:pPr>
    </w:p>
    <w:p w:rsidR="00C85DD9" w:rsidRPr="00C85DD9" w:rsidRDefault="00C85DD9" w:rsidP="00C85DD9">
      <w:pPr>
        <w:tabs>
          <w:tab w:val="left" w:pos="1005"/>
        </w:tabs>
        <w:spacing w:before="90"/>
        <w:ind w:left="578"/>
        <w:rPr>
          <w:sz w:val="28"/>
          <w:szCs w:val="28"/>
        </w:rPr>
      </w:pPr>
      <w:r w:rsidRPr="00C85DD9">
        <w:rPr>
          <w:sz w:val="28"/>
          <w:szCs w:val="28"/>
        </w:rPr>
        <w:tab/>
        <w:t>профессиональных</w:t>
      </w:r>
      <w:r w:rsidRPr="00C85DD9">
        <w:rPr>
          <w:spacing w:val="-3"/>
          <w:sz w:val="28"/>
          <w:szCs w:val="28"/>
        </w:rPr>
        <w:t xml:space="preserve"> </w:t>
      </w:r>
      <w:r w:rsidRPr="00C85DD9">
        <w:rPr>
          <w:sz w:val="28"/>
          <w:szCs w:val="28"/>
        </w:rPr>
        <w:t>компетенций:</w:t>
      </w:r>
    </w:p>
    <w:p w:rsidR="00C85DD9" w:rsidRPr="00C85DD9" w:rsidRDefault="00C85DD9" w:rsidP="00C85DD9">
      <w:pPr>
        <w:spacing w:before="7" w:after="1"/>
        <w:rPr>
          <w:sz w:val="24"/>
          <w:szCs w:val="24"/>
        </w:rPr>
      </w:pPr>
    </w:p>
    <w:tbl>
      <w:tblPr>
        <w:tblStyle w:val="TableNormal"/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2"/>
        <w:gridCol w:w="2446"/>
        <w:gridCol w:w="5375"/>
      </w:tblGrid>
      <w:tr w:rsidR="00C85DD9" w:rsidRPr="00C85DD9" w:rsidTr="00C85DD9">
        <w:trPr>
          <w:trHeight w:val="552"/>
        </w:trPr>
        <w:tc>
          <w:tcPr>
            <w:tcW w:w="2102" w:type="dxa"/>
          </w:tcPr>
          <w:p w:rsidR="00C85DD9" w:rsidRPr="00C85DD9" w:rsidRDefault="00C85DD9" w:rsidP="00C85DD9">
            <w:pPr>
              <w:spacing w:line="276" w:lineRule="exact"/>
              <w:ind w:left="107" w:right="79" w:firstLine="513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Код</w:t>
            </w:r>
            <w:r w:rsidRPr="00C85DD9">
              <w:rPr>
                <w:b/>
                <w:spacing w:val="1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компетенции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spacing w:line="276" w:lineRule="exact"/>
              <w:ind w:left="498" w:right="394" w:hanging="82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Наименование</w:t>
            </w:r>
            <w:r w:rsidRPr="00C85DD9">
              <w:rPr>
                <w:b/>
                <w:spacing w:val="-57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компетенции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73" w:lineRule="exact"/>
              <w:ind w:left="986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Показатели</w:t>
            </w:r>
            <w:r w:rsidRPr="00C85DD9">
              <w:rPr>
                <w:b/>
                <w:spacing w:val="-2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освоения</w:t>
            </w:r>
            <w:r w:rsidRPr="00C85DD9">
              <w:rPr>
                <w:b/>
                <w:spacing w:val="-4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компетенции</w:t>
            </w:r>
          </w:p>
        </w:tc>
      </w:tr>
      <w:tr w:rsidR="00C85DD9" w:rsidRPr="00C85DD9" w:rsidTr="00C85DD9">
        <w:trPr>
          <w:trHeight w:val="4260"/>
        </w:trPr>
        <w:tc>
          <w:tcPr>
            <w:tcW w:w="2102" w:type="dxa"/>
          </w:tcPr>
          <w:p w:rsidR="00C85DD9" w:rsidRPr="00C85DD9" w:rsidRDefault="00C85DD9" w:rsidP="00C85DD9">
            <w:pPr>
              <w:spacing w:line="268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t>ПК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1.1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ind w:left="107" w:right="989"/>
              <w:rPr>
                <w:sz w:val="24"/>
              </w:rPr>
            </w:pPr>
            <w:r w:rsidRPr="00C85DD9">
              <w:rPr>
                <w:spacing w:val="-1"/>
                <w:sz w:val="24"/>
              </w:rPr>
              <w:t>Планировать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текущую</w:t>
            </w:r>
          </w:p>
          <w:p w:rsidR="00C85DD9" w:rsidRPr="00C85DD9" w:rsidRDefault="00C85DD9" w:rsidP="00C85DD9">
            <w:pPr>
              <w:ind w:left="107" w:right="333"/>
              <w:rPr>
                <w:sz w:val="24"/>
              </w:rPr>
            </w:pPr>
            <w:r w:rsidRPr="00C85DD9">
              <w:rPr>
                <w:sz w:val="24"/>
              </w:rPr>
              <w:t>деятельность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pacing w:val="-1"/>
                <w:sz w:val="24"/>
              </w:rPr>
              <w:t>сотрудников</w:t>
            </w:r>
            <w:r w:rsidRPr="00C85DD9">
              <w:rPr>
                <w:spacing w:val="-8"/>
                <w:sz w:val="24"/>
              </w:rPr>
              <w:t xml:space="preserve"> </w:t>
            </w:r>
            <w:r w:rsidRPr="00C85DD9">
              <w:rPr>
                <w:sz w:val="24"/>
              </w:rPr>
              <w:t>служб</w:t>
            </w:r>
          </w:p>
          <w:p w:rsidR="00C85DD9" w:rsidRPr="00C85DD9" w:rsidRDefault="00C85DD9" w:rsidP="00C85DD9">
            <w:pPr>
              <w:ind w:left="107" w:right="106"/>
              <w:rPr>
                <w:sz w:val="24"/>
              </w:rPr>
            </w:pPr>
            <w:r w:rsidRPr="00C85DD9">
              <w:rPr>
                <w:sz w:val="24"/>
              </w:rPr>
              <w:t>предприятий</w:t>
            </w:r>
            <w:r w:rsidRPr="00C85DD9">
              <w:rPr>
                <w:spacing w:val="-10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71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Навыки: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1" w:line="237" w:lineRule="auto"/>
              <w:ind w:right="471" w:firstLine="0"/>
              <w:rPr>
                <w:sz w:val="24"/>
              </w:rPr>
            </w:pPr>
            <w:r w:rsidRPr="00C85DD9">
              <w:rPr>
                <w:sz w:val="24"/>
              </w:rPr>
              <w:t xml:space="preserve">производить координацию </w:t>
            </w:r>
            <w:proofErr w:type="gramStart"/>
            <w:r w:rsidRPr="00C85DD9">
              <w:rPr>
                <w:sz w:val="24"/>
              </w:rPr>
              <w:t>работы сотрудников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службы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предприятия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proofErr w:type="gramEnd"/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гостеприимства;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2"/>
              <w:ind w:right="887" w:firstLine="0"/>
              <w:rPr>
                <w:b/>
                <w:sz w:val="24"/>
              </w:rPr>
            </w:pPr>
            <w:r w:rsidRPr="00C85DD9">
              <w:rPr>
                <w:sz w:val="24"/>
              </w:rPr>
              <w:t>использовать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технику</w:t>
            </w:r>
            <w:r w:rsidRPr="00C85DD9">
              <w:rPr>
                <w:spacing w:val="-13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переговоров,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устного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общения, включая телефонные переговоры.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Умения: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1" w:line="237" w:lineRule="auto"/>
              <w:ind w:right="255" w:firstLine="0"/>
              <w:rPr>
                <w:sz w:val="24"/>
              </w:rPr>
            </w:pPr>
            <w:r w:rsidRPr="00C85DD9">
              <w:rPr>
                <w:sz w:val="24"/>
              </w:rPr>
              <w:t>владеть технологией делопроизводства (ведение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документации,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хранение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извлечение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информации);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2"/>
              <w:ind w:right="312" w:firstLine="0"/>
              <w:rPr>
                <w:sz w:val="24"/>
              </w:rPr>
            </w:pPr>
            <w:r w:rsidRPr="00C85DD9">
              <w:rPr>
                <w:sz w:val="24"/>
              </w:rPr>
              <w:t>владеть техникой переговоров, устного общения,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включая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телефонные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переговоры;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владеть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культурой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межличностного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общения.</w:t>
            </w:r>
          </w:p>
          <w:p w:rsidR="00C85DD9" w:rsidRPr="00C85DD9" w:rsidRDefault="00C85DD9" w:rsidP="00C85DD9">
            <w:pPr>
              <w:spacing w:before="1" w:line="275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Знания: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1" w:line="237" w:lineRule="auto"/>
              <w:ind w:right="1255" w:firstLine="0"/>
              <w:rPr>
                <w:sz w:val="24"/>
              </w:rPr>
            </w:pPr>
            <w:r w:rsidRPr="00C85DD9">
              <w:rPr>
                <w:sz w:val="24"/>
              </w:rPr>
              <w:t>программное обеспечение деятельности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туристских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организаций;</w:t>
            </w:r>
          </w:p>
          <w:p w:rsidR="00C85DD9" w:rsidRPr="00C85DD9" w:rsidRDefault="00C85DD9" w:rsidP="00C85DD9">
            <w:pPr>
              <w:numPr>
                <w:ilvl w:val="0"/>
                <w:numId w:val="26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делопроизводства.</w:t>
            </w:r>
          </w:p>
        </w:tc>
      </w:tr>
      <w:tr w:rsidR="00C85DD9" w:rsidRPr="00C85DD9" w:rsidTr="00C85DD9">
        <w:trPr>
          <w:trHeight w:val="4243"/>
        </w:trPr>
        <w:tc>
          <w:tcPr>
            <w:tcW w:w="2102" w:type="dxa"/>
          </w:tcPr>
          <w:p w:rsidR="00C85DD9" w:rsidRPr="00C85DD9" w:rsidRDefault="00C85DD9" w:rsidP="00C85DD9">
            <w:pPr>
              <w:spacing w:line="268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lastRenderedPageBreak/>
              <w:t>ПК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1.2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ind w:left="107" w:right="644"/>
              <w:rPr>
                <w:sz w:val="24"/>
              </w:rPr>
            </w:pPr>
            <w:r w:rsidRPr="00C85DD9">
              <w:rPr>
                <w:spacing w:val="-1"/>
                <w:sz w:val="24"/>
              </w:rPr>
              <w:t>Организовывать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текущую</w:t>
            </w:r>
          </w:p>
          <w:p w:rsidR="00C85DD9" w:rsidRPr="00C85DD9" w:rsidRDefault="00C85DD9" w:rsidP="00C85DD9">
            <w:pPr>
              <w:ind w:left="107" w:right="329"/>
              <w:rPr>
                <w:sz w:val="24"/>
              </w:rPr>
            </w:pPr>
            <w:r w:rsidRPr="00C85DD9">
              <w:rPr>
                <w:sz w:val="24"/>
              </w:rPr>
              <w:t>деятельность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сотрудников</w:t>
            </w:r>
            <w:r w:rsidRPr="00C85DD9">
              <w:rPr>
                <w:spacing w:val="-15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 xml:space="preserve"> </w:t>
            </w:r>
            <w:r w:rsidRPr="00C85DD9">
              <w:rPr>
                <w:sz w:val="24"/>
              </w:rPr>
              <w:t>служб</w:t>
            </w:r>
          </w:p>
          <w:p w:rsidR="00C85DD9" w:rsidRPr="00C85DD9" w:rsidRDefault="00C85DD9" w:rsidP="00C85DD9">
            <w:pPr>
              <w:ind w:left="107" w:right="106"/>
              <w:rPr>
                <w:sz w:val="24"/>
              </w:rPr>
            </w:pPr>
            <w:r w:rsidRPr="00C85DD9">
              <w:rPr>
                <w:sz w:val="24"/>
              </w:rPr>
              <w:t>предприятий</w:t>
            </w:r>
            <w:r w:rsidRPr="00C85DD9">
              <w:rPr>
                <w:spacing w:val="-10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71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Навыки: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spacing w:before="1" w:line="237" w:lineRule="auto"/>
              <w:ind w:right="585" w:firstLine="0"/>
              <w:rPr>
                <w:sz w:val="24"/>
              </w:rPr>
            </w:pPr>
            <w:r w:rsidRPr="00C85DD9">
              <w:rPr>
                <w:sz w:val="24"/>
              </w:rPr>
              <w:t xml:space="preserve">осуществлять организацию и контроль </w:t>
            </w:r>
            <w:proofErr w:type="gramStart"/>
            <w:r w:rsidRPr="00C85DD9">
              <w:rPr>
                <w:sz w:val="24"/>
              </w:rPr>
              <w:t>работы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сотрудников</w:t>
            </w:r>
            <w:r>
              <w:rPr>
                <w:sz w:val="24"/>
              </w:rPr>
              <w:t xml:space="preserve"> </w:t>
            </w:r>
            <w:r w:rsidRPr="00C85DD9">
              <w:rPr>
                <w:sz w:val="24"/>
              </w:rPr>
              <w:t xml:space="preserve"> службы предприятия туризма</w:t>
            </w:r>
            <w:proofErr w:type="gramEnd"/>
            <w:r w:rsidRPr="00C85DD9">
              <w:rPr>
                <w:sz w:val="24"/>
              </w:rPr>
              <w:t xml:space="preserve"> и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гостеприимства.</w:t>
            </w:r>
          </w:p>
          <w:p w:rsidR="00C85DD9" w:rsidRPr="00C85DD9" w:rsidRDefault="00C85DD9" w:rsidP="00C85DD9">
            <w:pPr>
              <w:spacing w:before="7" w:line="275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Умения: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ind w:right="523" w:firstLine="0"/>
              <w:rPr>
                <w:b/>
                <w:sz w:val="24"/>
              </w:rPr>
            </w:pPr>
            <w:r w:rsidRPr="00C85DD9">
              <w:rPr>
                <w:sz w:val="24"/>
              </w:rPr>
              <w:t>взаимодействовать с туроператорами,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экскурсионными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бюро,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кассами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продажи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билетов.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Знания: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ind w:right="424" w:firstLine="0"/>
              <w:rPr>
                <w:sz w:val="24"/>
              </w:rPr>
            </w:pPr>
            <w:r w:rsidRPr="00C85DD9">
              <w:rPr>
                <w:sz w:val="24"/>
              </w:rPr>
              <w:t>основы трудового законодательства Российской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Федерации;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spacing w:before="2" w:line="237" w:lineRule="auto"/>
              <w:ind w:right="532" w:firstLine="0"/>
              <w:rPr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организации,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планирования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контроля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деятельности сотрудников;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 w:rsidRPr="00C85DD9">
              <w:rPr>
                <w:sz w:val="24"/>
              </w:rPr>
              <w:t>программное обеспечение деятельности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туристских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организаций;</w:t>
            </w:r>
          </w:p>
          <w:p w:rsidR="00C85DD9" w:rsidRPr="00C85DD9" w:rsidRDefault="00C85DD9" w:rsidP="00C85DD9">
            <w:pPr>
              <w:numPr>
                <w:ilvl w:val="0"/>
                <w:numId w:val="25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делопроизводства.</w:t>
            </w:r>
          </w:p>
        </w:tc>
      </w:tr>
      <w:tr w:rsidR="00C85DD9" w:rsidRPr="00C85DD9" w:rsidTr="00C85DD9">
        <w:trPr>
          <w:trHeight w:val="4842"/>
        </w:trPr>
        <w:tc>
          <w:tcPr>
            <w:tcW w:w="2102" w:type="dxa"/>
          </w:tcPr>
          <w:p w:rsidR="00C85DD9" w:rsidRPr="00C85DD9" w:rsidRDefault="00C85DD9" w:rsidP="00C85DD9">
            <w:pPr>
              <w:spacing w:line="268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t>ПК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1.3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ind w:left="107" w:right="418"/>
              <w:rPr>
                <w:sz w:val="24"/>
              </w:rPr>
            </w:pPr>
            <w:r w:rsidRPr="00C85DD9">
              <w:rPr>
                <w:sz w:val="24"/>
              </w:rPr>
              <w:t>Координировать и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контролировать</w:t>
            </w:r>
          </w:p>
          <w:p w:rsidR="00C85DD9" w:rsidRPr="00C85DD9" w:rsidRDefault="00C85DD9" w:rsidP="00C85DD9">
            <w:pPr>
              <w:ind w:left="107" w:right="333"/>
              <w:rPr>
                <w:sz w:val="24"/>
              </w:rPr>
            </w:pPr>
            <w:r w:rsidRPr="00C85DD9">
              <w:rPr>
                <w:sz w:val="24"/>
              </w:rPr>
              <w:t>деятельность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pacing w:val="-1"/>
                <w:sz w:val="24"/>
              </w:rPr>
              <w:t>сотрудников</w:t>
            </w:r>
            <w:r w:rsidRPr="00C85DD9">
              <w:rPr>
                <w:spacing w:val="-8"/>
                <w:sz w:val="24"/>
              </w:rPr>
              <w:t xml:space="preserve"> </w:t>
            </w:r>
            <w:r w:rsidRPr="00C85DD9">
              <w:rPr>
                <w:sz w:val="24"/>
              </w:rPr>
              <w:t>служб</w:t>
            </w:r>
          </w:p>
          <w:p w:rsidR="00C85DD9" w:rsidRPr="00C85DD9" w:rsidRDefault="00C85DD9" w:rsidP="00C85DD9">
            <w:pPr>
              <w:ind w:left="107" w:right="106"/>
              <w:rPr>
                <w:sz w:val="24"/>
              </w:rPr>
            </w:pPr>
            <w:r w:rsidRPr="00C85DD9">
              <w:rPr>
                <w:sz w:val="24"/>
              </w:rPr>
              <w:t>предприятий</w:t>
            </w:r>
            <w:r w:rsidRPr="00C85DD9">
              <w:rPr>
                <w:spacing w:val="-10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71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Навыки:</w:t>
            </w:r>
          </w:p>
          <w:p w:rsidR="00C85DD9" w:rsidRPr="00C85DD9" w:rsidRDefault="00C85DD9" w:rsidP="00C85DD9">
            <w:pPr>
              <w:numPr>
                <w:ilvl w:val="0"/>
                <w:numId w:val="24"/>
              </w:numPr>
              <w:tabs>
                <w:tab w:val="left" w:pos="420"/>
              </w:tabs>
              <w:spacing w:before="1" w:line="237" w:lineRule="auto"/>
              <w:ind w:right="475" w:firstLine="0"/>
              <w:rPr>
                <w:sz w:val="24"/>
              </w:rPr>
            </w:pPr>
            <w:r w:rsidRPr="00C85DD9">
              <w:rPr>
                <w:sz w:val="24"/>
              </w:rPr>
              <w:t>производить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координацию</w:t>
            </w:r>
            <w:r w:rsidRPr="00C85DD9">
              <w:rPr>
                <w:spacing w:val="-6"/>
                <w:sz w:val="24"/>
              </w:rPr>
              <w:t xml:space="preserve"> </w:t>
            </w:r>
            <w:proofErr w:type="gramStart"/>
            <w:r w:rsidRPr="00C85DD9">
              <w:rPr>
                <w:sz w:val="24"/>
              </w:rPr>
              <w:t>работы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сотрудников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службы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предприятия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proofErr w:type="gramEnd"/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гостеприимства.</w:t>
            </w:r>
          </w:p>
          <w:p w:rsidR="00C85DD9" w:rsidRPr="00C85DD9" w:rsidRDefault="00C85DD9" w:rsidP="00C85DD9">
            <w:pPr>
              <w:spacing w:before="5" w:line="261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Умения: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ind w:right="261" w:firstLine="0"/>
              <w:rPr>
                <w:b/>
                <w:sz w:val="24"/>
              </w:rPr>
            </w:pPr>
            <w:r w:rsidRPr="00C85DD9">
              <w:rPr>
                <w:sz w:val="24"/>
              </w:rPr>
              <w:t>владеть технологией делопроизводства (ведение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документации, хранение и извлечение информации).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Знания: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line="237" w:lineRule="auto"/>
              <w:ind w:right="298" w:firstLine="0"/>
              <w:rPr>
                <w:sz w:val="24"/>
              </w:rPr>
            </w:pPr>
            <w:r w:rsidRPr="00C85DD9">
              <w:rPr>
                <w:sz w:val="24"/>
              </w:rPr>
              <w:t>законодательство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Российской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в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сфере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и гостеприимства;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line="237" w:lineRule="auto"/>
              <w:ind w:right="425" w:firstLine="0"/>
              <w:rPr>
                <w:sz w:val="24"/>
              </w:rPr>
            </w:pPr>
            <w:r w:rsidRPr="00C85DD9">
              <w:rPr>
                <w:sz w:val="24"/>
              </w:rPr>
              <w:t>основы трудового законодательства Российской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Федерации;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before="1" w:line="237" w:lineRule="auto"/>
              <w:ind w:right="532" w:firstLine="0"/>
              <w:rPr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организации,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планирования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контроля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деятельности сотрудников;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before="4" w:line="237" w:lineRule="auto"/>
              <w:ind w:right="1255" w:firstLine="0"/>
              <w:rPr>
                <w:sz w:val="24"/>
              </w:rPr>
            </w:pPr>
            <w:r w:rsidRPr="00C85DD9">
              <w:rPr>
                <w:sz w:val="24"/>
              </w:rPr>
              <w:t>программное обеспечение деятельности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туристских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организаций;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этику</w:t>
            </w:r>
            <w:r w:rsidRPr="00C85DD9">
              <w:rPr>
                <w:spacing w:val="-10"/>
                <w:sz w:val="24"/>
              </w:rPr>
              <w:t xml:space="preserve"> </w:t>
            </w:r>
            <w:r w:rsidRPr="00C85DD9">
              <w:rPr>
                <w:sz w:val="24"/>
              </w:rPr>
              <w:t>делового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общения;</w:t>
            </w:r>
          </w:p>
          <w:p w:rsidR="00C85DD9" w:rsidRPr="00C85DD9" w:rsidRDefault="00C85DD9" w:rsidP="00C85DD9">
            <w:pPr>
              <w:numPr>
                <w:ilvl w:val="0"/>
                <w:numId w:val="23"/>
              </w:numPr>
              <w:tabs>
                <w:tab w:val="left" w:pos="420"/>
              </w:tabs>
              <w:spacing w:before="2" w:line="284" w:lineRule="exact"/>
              <w:ind w:left="419" w:hanging="313"/>
              <w:rPr>
                <w:b/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делопроизводства.</w:t>
            </w:r>
          </w:p>
        </w:tc>
      </w:tr>
      <w:tr w:rsidR="00C85DD9" w:rsidRPr="00C85DD9" w:rsidTr="00C85DD9">
        <w:trPr>
          <w:trHeight w:val="5381"/>
        </w:trPr>
        <w:tc>
          <w:tcPr>
            <w:tcW w:w="2102" w:type="dxa"/>
          </w:tcPr>
          <w:p w:rsidR="00C85DD9" w:rsidRPr="00C85DD9" w:rsidRDefault="00C85DD9" w:rsidP="00C85DD9">
            <w:pPr>
              <w:spacing w:line="262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lastRenderedPageBreak/>
              <w:t>ПК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1.4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ind w:left="107" w:right="495"/>
              <w:rPr>
                <w:sz w:val="24"/>
              </w:rPr>
            </w:pPr>
            <w:r w:rsidRPr="00C85DD9">
              <w:rPr>
                <w:sz w:val="24"/>
              </w:rPr>
              <w:t>Осуществлять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расчеты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с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потребителями за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предоставленные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услуги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66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Навыки: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ind w:right="887" w:firstLine="0"/>
              <w:rPr>
                <w:b/>
                <w:sz w:val="24"/>
              </w:rPr>
            </w:pPr>
            <w:r w:rsidRPr="00C85DD9">
              <w:rPr>
                <w:sz w:val="24"/>
              </w:rPr>
              <w:t>использовать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технику</w:t>
            </w:r>
            <w:r w:rsidRPr="00C85DD9">
              <w:rPr>
                <w:spacing w:val="-13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переговоров,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устного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общения, включая телефонные переговоры.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b/>
                <w:sz w:val="24"/>
              </w:rPr>
              <w:t>Умения: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line="237" w:lineRule="auto"/>
              <w:ind w:right="314" w:firstLine="0"/>
              <w:rPr>
                <w:sz w:val="24"/>
              </w:rPr>
            </w:pPr>
            <w:r w:rsidRPr="00C85DD9">
              <w:rPr>
                <w:sz w:val="24"/>
              </w:rPr>
              <w:t>владеть техникой переговоров, устного общения,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включая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телефонные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переговоры.</w:t>
            </w:r>
          </w:p>
          <w:p w:rsidR="00C85DD9" w:rsidRPr="00C85DD9" w:rsidRDefault="00C85DD9" w:rsidP="00C85DD9">
            <w:pPr>
              <w:spacing w:before="5" w:line="275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Знания: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 w:rsidRPr="00C85DD9">
              <w:rPr>
                <w:sz w:val="24"/>
              </w:rPr>
              <w:t>законодательство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Российской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в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сфере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и гостеприимства;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2"/>
              <w:ind w:right="425" w:firstLine="0"/>
              <w:rPr>
                <w:sz w:val="24"/>
              </w:rPr>
            </w:pPr>
            <w:r w:rsidRPr="00C85DD9">
              <w:rPr>
                <w:sz w:val="24"/>
              </w:rPr>
              <w:t>основы трудового законодательства Российской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Федерации;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3" w:line="237" w:lineRule="auto"/>
              <w:ind w:right="531" w:firstLine="0"/>
              <w:rPr>
                <w:sz w:val="24"/>
              </w:rPr>
            </w:pPr>
            <w:r w:rsidRPr="00C85DD9">
              <w:rPr>
                <w:sz w:val="24"/>
              </w:rPr>
              <w:t>основы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организации,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планирования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контроля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деятельности сотрудников;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5" w:line="237" w:lineRule="auto"/>
              <w:ind w:right="716" w:firstLine="0"/>
              <w:rPr>
                <w:sz w:val="24"/>
              </w:rPr>
            </w:pPr>
            <w:r w:rsidRPr="00C85DD9">
              <w:rPr>
                <w:sz w:val="24"/>
              </w:rPr>
              <w:t>теория межличностного и делового общения,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переговоров,</w:t>
            </w:r>
            <w:r w:rsidRPr="00C85DD9">
              <w:rPr>
                <w:spacing w:val="-1"/>
                <w:sz w:val="24"/>
              </w:rPr>
              <w:t xml:space="preserve"> </w:t>
            </w:r>
            <w:proofErr w:type="spellStart"/>
            <w:r w:rsidRPr="00C85DD9">
              <w:rPr>
                <w:sz w:val="24"/>
              </w:rPr>
              <w:t>конфликтологии</w:t>
            </w:r>
            <w:proofErr w:type="spellEnd"/>
            <w:r w:rsidRPr="00C85DD9">
              <w:rPr>
                <w:sz w:val="24"/>
              </w:rPr>
              <w:t>;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 w:rsidRPr="00C85DD9">
              <w:rPr>
                <w:sz w:val="24"/>
              </w:rPr>
              <w:t>программное обеспечение деятельности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туристских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организаций;</w:t>
            </w:r>
          </w:p>
          <w:p w:rsidR="00C85DD9" w:rsidRPr="00C85DD9" w:rsidRDefault="00C85DD9" w:rsidP="00C85DD9">
            <w:pPr>
              <w:numPr>
                <w:ilvl w:val="0"/>
                <w:numId w:val="22"/>
              </w:numPr>
              <w:tabs>
                <w:tab w:val="left" w:pos="420"/>
              </w:tabs>
              <w:spacing w:before="14" w:line="274" w:lineRule="exact"/>
              <w:ind w:right="2797" w:firstLine="0"/>
              <w:rPr>
                <w:sz w:val="24"/>
              </w:rPr>
            </w:pPr>
            <w:r w:rsidRPr="00C85DD9">
              <w:rPr>
                <w:sz w:val="24"/>
              </w:rPr>
              <w:t>этику</w:t>
            </w:r>
            <w:r w:rsidRPr="00C85DD9">
              <w:rPr>
                <w:spacing w:val="-11"/>
                <w:sz w:val="24"/>
              </w:rPr>
              <w:t xml:space="preserve"> </w:t>
            </w:r>
            <w:r w:rsidRPr="00C85DD9">
              <w:rPr>
                <w:sz w:val="24"/>
              </w:rPr>
              <w:t>делового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общения;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основы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делопроизводства.</w:t>
            </w:r>
          </w:p>
        </w:tc>
      </w:tr>
      <w:tr w:rsidR="00C85DD9" w:rsidRPr="00C85DD9" w:rsidTr="00C85DD9">
        <w:trPr>
          <w:trHeight w:val="5107"/>
        </w:trPr>
        <w:tc>
          <w:tcPr>
            <w:tcW w:w="2102" w:type="dxa"/>
          </w:tcPr>
          <w:p w:rsidR="00C85DD9" w:rsidRPr="00C85DD9" w:rsidRDefault="00C85DD9" w:rsidP="00C85DD9">
            <w:pPr>
              <w:spacing w:line="262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t>ПК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2.1</w:t>
            </w:r>
          </w:p>
        </w:tc>
        <w:tc>
          <w:tcPr>
            <w:tcW w:w="2446" w:type="dxa"/>
          </w:tcPr>
          <w:p w:rsidR="00C85DD9" w:rsidRPr="00C85DD9" w:rsidRDefault="00C85DD9" w:rsidP="00C85DD9">
            <w:pPr>
              <w:spacing w:line="262" w:lineRule="exact"/>
              <w:ind w:left="107"/>
              <w:rPr>
                <w:sz w:val="24"/>
              </w:rPr>
            </w:pPr>
            <w:r w:rsidRPr="00C85DD9">
              <w:rPr>
                <w:sz w:val="24"/>
              </w:rPr>
              <w:t>Оформлять</w:t>
            </w:r>
          </w:p>
          <w:p w:rsidR="00C85DD9" w:rsidRPr="00C85DD9" w:rsidRDefault="00C85DD9" w:rsidP="00C85DD9">
            <w:pPr>
              <w:ind w:left="107" w:right="643"/>
              <w:rPr>
                <w:sz w:val="24"/>
              </w:rPr>
            </w:pPr>
            <w:r w:rsidRPr="00C85DD9">
              <w:rPr>
                <w:sz w:val="24"/>
              </w:rPr>
              <w:t>и обрабатывать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заказы</w:t>
            </w:r>
            <w:r w:rsidRPr="00C85DD9">
              <w:rPr>
                <w:spacing w:val="-13"/>
                <w:sz w:val="24"/>
              </w:rPr>
              <w:t xml:space="preserve"> </w:t>
            </w:r>
            <w:r w:rsidRPr="00C85DD9">
              <w:rPr>
                <w:sz w:val="24"/>
              </w:rPr>
              <w:t>клиентов</w:t>
            </w:r>
          </w:p>
        </w:tc>
        <w:tc>
          <w:tcPr>
            <w:tcW w:w="5375" w:type="dxa"/>
          </w:tcPr>
          <w:p w:rsidR="00C85DD9" w:rsidRPr="00C85DD9" w:rsidRDefault="00C85DD9" w:rsidP="00C85DD9">
            <w:pPr>
              <w:spacing w:line="266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Навыки: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line="292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консультирование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туристов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по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правилам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</w:p>
          <w:p w:rsidR="00C85DD9" w:rsidRPr="00C85DD9" w:rsidRDefault="00C85DD9" w:rsidP="00C85DD9">
            <w:pPr>
              <w:ind w:left="107" w:right="116"/>
              <w:rPr>
                <w:sz w:val="24"/>
              </w:rPr>
            </w:pPr>
            <w:r w:rsidRPr="00C85DD9">
              <w:rPr>
                <w:sz w:val="24"/>
              </w:rPr>
              <w:t>предмету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заказа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(оформление,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цена,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параметры,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сроки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место выполнения заказа);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осуществление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приема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заказов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от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туристов;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проверка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наличия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всех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реквизитов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заказа;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идентификация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вида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заказа;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before="2" w:line="237" w:lineRule="auto"/>
              <w:ind w:right="1099" w:firstLine="0"/>
              <w:rPr>
                <w:sz w:val="24"/>
              </w:rPr>
            </w:pPr>
            <w:r w:rsidRPr="00C85DD9">
              <w:rPr>
                <w:sz w:val="24"/>
              </w:rPr>
              <w:t>направление заказа в соответствующее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подразделение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туроператора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его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контроль;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before="2"/>
              <w:ind w:right="378" w:firstLine="0"/>
              <w:rPr>
                <w:sz w:val="24"/>
              </w:rPr>
            </w:pPr>
            <w:r w:rsidRPr="00C85DD9">
              <w:rPr>
                <w:sz w:val="24"/>
              </w:rPr>
              <w:t>корректировка сроков и условий выполнения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заказов и в случае необходимости информирование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заказчиков (туристов) об изменении параметров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заказа.</w:t>
            </w:r>
          </w:p>
          <w:p w:rsidR="00C85DD9" w:rsidRPr="00C85DD9" w:rsidRDefault="00C85DD9" w:rsidP="00C85DD9">
            <w:pPr>
              <w:spacing w:before="2" w:line="275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Умения: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before="1" w:line="237" w:lineRule="auto"/>
              <w:ind w:right="523" w:firstLine="0"/>
              <w:rPr>
                <w:sz w:val="24"/>
              </w:rPr>
            </w:pPr>
            <w:r w:rsidRPr="00C85DD9">
              <w:rPr>
                <w:sz w:val="24"/>
              </w:rPr>
              <w:t>взаимодействовать с туроператорами,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экскурсионными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бюро,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кассами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продажи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билетов,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транспортными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компаниями,</w:t>
            </w:r>
            <w:r w:rsidRPr="00C85DD9">
              <w:rPr>
                <w:spacing w:val="-1"/>
                <w:sz w:val="24"/>
              </w:rPr>
              <w:t xml:space="preserve"> </w:t>
            </w:r>
            <w:proofErr w:type="spellStart"/>
            <w:r w:rsidRPr="00C85DD9">
              <w:rPr>
                <w:sz w:val="24"/>
              </w:rPr>
              <w:t>meet</w:t>
            </w:r>
            <w:proofErr w:type="spellEnd"/>
            <w:r w:rsidRPr="00C85DD9">
              <w:rPr>
                <w:sz w:val="24"/>
              </w:rPr>
              <w:t>-компаниями;</w:t>
            </w:r>
          </w:p>
          <w:p w:rsidR="00C85DD9" w:rsidRPr="00C85DD9" w:rsidRDefault="00C85DD9" w:rsidP="00C85DD9">
            <w:pPr>
              <w:numPr>
                <w:ilvl w:val="0"/>
                <w:numId w:val="21"/>
              </w:numPr>
              <w:tabs>
                <w:tab w:val="left" w:pos="420"/>
              </w:tabs>
              <w:spacing w:before="5" w:line="287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владеть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культурой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межличностного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общения;</w:t>
            </w:r>
          </w:p>
        </w:tc>
      </w:tr>
      <w:tr w:rsidR="00C85DD9" w:rsidRPr="00C85DD9" w:rsidTr="00C85DD9">
        <w:trPr>
          <w:trHeight w:val="7126"/>
        </w:trPr>
        <w:tc>
          <w:tcPr>
            <w:tcW w:w="2102" w:type="dxa"/>
          </w:tcPr>
          <w:p w:rsidR="00C85DD9" w:rsidRPr="00C85DD9" w:rsidRDefault="00C85DD9" w:rsidP="00C85DD9"/>
        </w:tc>
        <w:tc>
          <w:tcPr>
            <w:tcW w:w="2446" w:type="dxa"/>
          </w:tcPr>
          <w:p w:rsidR="00C85DD9" w:rsidRPr="00C85DD9" w:rsidRDefault="00C85DD9" w:rsidP="00C85DD9"/>
        </w:tc>
        <w:tc>
          <w:tcPr>
            <w:tcW w:w="5375" w:type="dxa"/>
          </w:tcPr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line="237" w:lineRule="auto"/>
              <w:ind w:right="207" w:firstLine="0"/>
              <w:rPr>
                <w:sz w:val="24"/>
              </w:rPr>
            </w:pPr>
            <w:r w:rsidRPr="00C85DD9">
              <w:rPr>
                <w:sz w:val="24"/>
              </w:rPr>
              <w:t>владеть техникой переговоров, устного общения с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клиентом,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включая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телефонные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переговоры;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line="237" w:lineRule="auto"/>
              <w:ind w:right="1472" w:firstLine="0"/>
              <w:rPr>
                <w:sz w:val="24"/>
              </w:rPr>
            </w:pPr>
            <w:r w:rsidRPr="00C85DD9">
              <w:rPr>
                <w:sz w:val="24"/>
              </w:rPr>
              <w:t>владеть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методикой</w:t>
            </w:r>
            <w:r w:rsidRPr="00C85DD9">
              <w:rPr>
                <w:spacing w:val="-5"/>
                <w:sz w:val="24"/>
              </w:rPr>
              <w:t xml:space="preserve"> </w:t>
            </w:r>
            <w:r w:rsidRPr="00C85DD9">
              <w:rPr>
                <w:sz w:val="24"/>
              </w:rPr>
              <w:t>хранения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поиска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информации;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 w:line="237" w:lineRule="auto"/>
              <w:ind w:right="776" w:firstLine="0"/>
              <w:rPr>
                <w:sz w:val="24"/>
              </w:rPr>
            </w:pPr>
            <w:r w:rsidRPr="00C85DD9">
              <w:rPr>
                <w:sz w:val="24"/>
              </w:rPr>
              <w:t>вести документацию, хранение и извлечение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информации;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5" w:line="237" w:lineRule="auto"/>
              <w:ind w:right="823" w:firstLine="0"/>
              <w:rPr>
                <w:sz w:val="24"/>
              </w:rPr>
            </w:pPr>
            <w:r w:rsidRPr="00C85DD9">
              <w:rPr>
                <w:sz w:val="24"/>
              </w:rPr>
              <w:t>пользоваться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компьютерными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программами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бронирования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туров;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4" w:line="237" w:lineRule="auto"/>
              <w:ind w:right="1205" w:firstLine="0"/>
              <w:rPr>
                <w:sz w:val="24"/>
              </w:rPr>
            </w:pPr>
            <w:r w:rsidRPr="00C85DD9">
              <w:rPr>
                <w:sz w:val="24"/>
              </w:rPr>
              <w:t>собирать,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обрабатывать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анализировать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статистические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данные;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формировать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банки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данных.</w:t>
            </w:r>
          </w:p>
          <w:p w:rsidR="00C85DD9" w:rsidRPr="00C85DD9" w:rsidRDefault="00C85DD9" w:rsidP="00C85DD9">
            <w:pPr>
              <w:spacing w:before="4" w:line="275" w:lineRule="exact"/>
              <w:ind w:left="107"/>
              <w:rPr>
                <w:b/>
                <w:sz w:val="24"/>
              </w:rPr>
            </w:pPr>
            <w:r w:rsidRPr="00C85DD9">
              <w:rPr>
                <w:b/>
                <w:sz w:val="24"/>
              </w:rPr>
              <w:t>Знания: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 w:rsidRPr="00C85DD9">
              <w:rPr>
                <w:sz w:val="24"/>
              </w:rPr>
              <w:t>законодательство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Российской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Федерации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в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сфере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туризма;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5" w:line="237" w:lineRule="auto"/>
              <w:ind w:right="687" w:firstLine="0"/>
              <w:rPr>
                <w:sz w:val="24"/>
              </w:rPr>
            </w:pPr>
            <w:r w:rsidRPr="00C85DD9">
              <w:rPr>
                <w:sz w:val="24"/>
              </w:rPr>
              <w:t>нормативные</w:t>
            </w:r>
            <w:r w:rsidRPr="00C85DD9">
              <w:rPr>
                <w:spacing w:val="-8"/>
                <w:sz w:val="24"/>
              </w:rPr>
              <w:t xml:space="preserve"> </w:t>
            </w:r>
            <w:r w:rsidRPr="00C85DD9">
              <w:rPr>
                <w:sz w:val="24"/>
              </w:rPr>
              <w:t>документы,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регламентирующие</w:t>
            </w:r>
            <w:r w:rsidRPr="00C85DD9">
              <w:rPr>
                <w:spacing w:val="-57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организацию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туроператорской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турагентской</w:t>
            </w:r>
          </w:p>
          <w:p w:rsidR="00C85DD9" w:rsidRPr="00C85DD9" w:rsidRDefault="00C85DD9" w:rsidP="00C85DD9">
            <w:pPr>
              <w:ind w:left="107"/>
              <w:rPr>
                <w:sz w:val="24"/>
              </w:rPr>
            </w:pPr>
            <w:r w:rsidRPr="00C85DD9">
              <w:rPr>
                <w:sz w:val="24"/>
              </w:rPr>
              <w:t>деятельности;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 w:line="293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организацию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работы</w:t>
            </w:r>
            <w:r w:rsidRPr="00C85DD9">
              <w:rPr>
                <w:spacing w:val="-4"/>
                <w:sz w:val="24"/>
              </w:rPr>
              <w:t xml:space="preserve"> </w:t>
            </w:r>
            <w:r w:rsidRPr="00C85DD9">
              <w:rPr>
                <w:sz w:val="24"/>
              </w:rPr>
              <w:t>с</w:t>
            </w:r>
            <w:r w:rsidRPr="00C85DD9">
              <w:rPr>
                <w:spacing w:val="-6"/>
                <w:sz w:val="24"/>
              </w:rPr>
              <w:t xml:space="preserve"> </w:t>
            </w:r>
            <w:r w:rsidRPr="00C85DD9">
              <w:rPr>
                <w:sz w:val="24"/>
              </w:rPr>
              <w:t>запросами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туристов;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 w:rsidRPr="00C85DD9">
              <w:rPr>
                <w:sz w:val="24"/>
              </w:rPr>
              <w:t>требования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к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оформлению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учету</w:t>
            </w:r>
            <w:r w:rsidRPr="00C85DD9">
              <w:rPr>
                <w:spacing w:val="-7"/>
                <w:sz w:val="24"/>
              </w:rPr>
              <w:t xml:space="preserve"> </w:t>
            </w:r>
            <w:r w:rsidRPr="00C85DD9">
              <w:rPr>
                <w:sz w:val="24"/>
              </w:rPr>
              <w:t>заказов;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 w:line="237" w:lineRule="auto"/>
              <w:ind w:right="1510" w:firstLine="0"/>
              <w:rPr>
                <w:sz w:val="24"/>
              </w:rPr>
            </w:pPr>
            <w:r w:rsidRPr="00C85DD9">
              <w:rPr>
                <w:sz w:val="24"/>
              </w:rPr>
              <w:t xml:space="preserve">порядок </w:t>
            </w:r>
            <w:proofErr w:type="gramStart"/>
            <w:r w:rsidRPr="00C85DD9">
              <w:rPr>
                <w:sz w:val="24"/>
              </w:rPr>
              <w:t>контроля за</w:t>
            </w:r>
            <w:proofErr w:type="gramEnd"/>
            <w:r w:rsidRPr="00C85DD9">
              <w:rPr>
                <w:sz w:val="24"/>
              </w:rPr>
              <w:t xml:space="preserve"> прохождением 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выполнением</w:t>
            </w:r>
            <w:r w:rsidRPr="00C85DD9">
              <w:rPr>
                <w:spacing w:val="-2"/>
                <w:sz w:val="24"/>
              </w:rPr>
              <w:t xml:space="preserve"> </w:t>
            </w:r>
            <w:r w:rsidRPr="00C85DD9">
              <w:rPr>
                <w:sz w:val="24"/>
              </w:rPr>
              <w:t>заказов;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/>
              <w:ind w:right="719" w:firstLine="0"/>
              <w:rPr>
                <w:sz w:val="24"/>
              </w:rPr>
            </w:pPr>
            <w:r w:rsidRPr="00C85DD9">
              <w:rPr>
                <w:sz w:val="24"/>
              </w:rPr>
              <w:t>виды технических сре</w:t>
            </w:r>
            <w:proofErr w:type="gramStart"/>
            <w:r w:rsidRPr="00C85DD9">
              <w:rPr>
                <w:sz w:val="24"/>
              </w:rPr>
              <w:t>дств сб</w:t>
            </w:r>
            <w:proofErr w:type="gramEnd"/>
            <w:r w:rsidRPr="00C85DD9">
              <w:rPr>
                <w:sz w:val="24"/>
              </w:rPr>
              <w:t>ора и обработки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информации,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связи</w:t>
            </w:r>
            <w:r w:rsidRPr="00C85DD9">
              <w:rPr>
                <w:spacing w:val="-3"/>
                <w:sz w:val="24"/>
              </w:rPr>
              <w:t xml:space="preserve"> </w:t>
            </w:r>
            <w:r w:rsidRPr="00C85DD9">
              <w:rPr>
                <w:sz w:val="24"/>
              </w:rPr>
              <w:t>и</w:t>
            </w:r>
            <w:r w:rsidRPr="00C85DD9">
              <w:rPr>
                <w:spacing w:val="-1"/>
                <w:sz w:val="24"/>
              </w:rPr>
              <w:t xml:space="preserve"> </w:t>
            </w:r>
            <w:r w:rsidRPr="00C85DD9">
              <w:rPr>
                <w:sz w:val="24"/>
              </w:rPr>
              <w:t>коммуникаций;</w:t>
            </w:r>
          </w:p>
          <w:p w:rsidR="00C85DD9" w:rsidRPr="00C85DD9" w:rsidRDefault="00C85DD9" w:rsidP="00C85DD9">
            <w:pPr>
              <w:numPr>
                <w:ilvl w:val="0"/>
                <w:numId w:val="20"/>
              </w:numPr>
              <w:tabs>
                <w:tab w:val="left" w:pos="420"/>
              </w:tabs>
              <w:spacing w:before="14" w:line="274" w:lineRule="exact"/>
              <w:ind w:right="1255" w:firstLine="0"/>
              <w:rPr>
                <w:sz w:val="24"/>
              </w:rPr>
            </w:pPr>
            <w:r w:rsidRPr="00C85DD9">
              <w:rPr>
                <w:sz w:val="24"/>
              </w:rPr>
              <w:t>программное обеспечение деятельности</w:t>
            </w:r>
            <w:r w:rsidRPr="00C85DD9">
              <w:rPr>
                <w:spacing w:val="-58"/>
                <w:sz w:val="24"/>
              </w:rPr>
              <w:t xml:space="preserve"> </w:t>
            </w:r>
            <w:r w:rsidRPr="00C85DD9">
              <w:rPr>
                <w:sz w:val="24"/>
              </w:rPr>
              <w:t>туристских</w:t>
            </w:r>
            <w:r w:rsidRPr="00C85DD9">
              <w:rPr>
                <w:spacing w:val="1"/>
                <w:sz w:val="24"/>
              </w:rPr>
              <w:t xml:space="preserve"> </w:t>
            </w:r>
            <w:r w:rsidRPr="00C85DD9">
              <w:rPr>
                <w:sz w:val="24"/>
              </w:rPr>
              <w:t>организаций.</w:t>
            </w:r>
          </w:p>
        </w:tc>
      </w:tr>
    </w:tbl>
    <w:p w:rsidR="008F1EC6" w:rsidRDefault="004B46F5">
      <w:pPr>
        <w:pStyle w:val="1"/>
        <w:numPr>
          <w:ilvl w:val="0"/>
          <w:numId w:val="19"/>
        </w:numPr>
        <w:tabs>
          <w:tab w:val="left" w:pos="1137"/>
        </w:tabs>
        <w:spacing w:before="65"/>
        <w:ind w:left="1136" w:hanging="282"/>
        <w:jc w:val="left"/>
      </w:pPr>
      <w:bookmarkStart w:id="1" w:name="_GoBack"/>
      <w:bookmarkEnd w:id="1"/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8F1EC6" w:rsidRDefault="004B46F5">
      <w:pPr>
        <w:pStyle w:val="a4"/>
        <w:numPr>
          <w:ilvl w:val="1"/>
          <w:numId w:val="19"/>
        </w:numPr>
        <w:tabs>
          <w:tab w:val="left" w:pos="1773"/>
        </w:tabs>
        <w:spacing w:before="250"/>
        <w:ind w:left="1772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8F1EC6" w:rsidRDefault="008F1EC6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8"/>
        <w:gridCol w:w="1778"/>
      </w:tblGrid>
      <w:tr w:rsidR="008F1EC6">
        <w:trPr>
          <w:trHeight w:val="594"/>
        </w:trPr>
        <w:tc>
          <w:tcPr>
            <w:tcW w:w="7528" w:type="dxa"/>
          </w:tcPr>
          <w:p w:rsidR="008F1EC6" w:rsidRDefault="004B46F5">
            <w:pPr>
              <w:pStyle w:val="TableParagraph"/>
              <w:spacing w:before="110"/>
              <w:ind w:left="2449" w:right="24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778" w:type="dxa"/>
          </w:tcPr>
          <w:p w:rsidR="008F1EC6" w:rsidRDefault="004B46F5">
            <w:pPr>
              <w:pStyle w:val="TableParagraph"/>
              <w:spacing w:before="110"/>
              <w:ind w:left="57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8F1EC6">
        <w:trPr>
          <w:trHeight w:val="642"/>
        </w:trPr>
        <w:tc>
          <w:tcPr>
            <w:tcW w:w="7528" w:type="dxa"/>
          </w:tcPr>
          <w:p w:rsidR="008F1EC6" w:rsidRDefault="004B46F5">
            <w:pPr>
              <w:pStyle w:val="TableParagraph"/>
              <w:spacing w:line="322" w:lineRule="exact"/>
              <w:ind w:left="4" w:right="109"/>
              <w:rPr>
                <w:b/>
                <w:sz w:val="28"/>
              </w:rPr>
            </w:pPr>
            <w:r>
              <w:rPr>
                <w:b/>
                <w:sz w:val="28"/>
              </w:rPr>
              <w:t>Объем образовательной программы учебной дисциплины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778" w:type="dxa"/>
          </w:tcPr>
          <w:p w:rsidR="008F1EC6" w:rsidRDefault="00CB7A42">
            <w:pPr>
              <w:pStyle w:val="TableParagraph"/>
              <w:spacing w:before="134"/>
              <w:ind w:left="57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</w:t>
            </w:r>
          </w:p>
        </w:tc>
      </w:tr>
      <w:tr w:rsidR="008F1EC6">
        <w:trPr>
          <w:trHeight w:val="569"/>
        </w:trPr>
        <w:tc>
          <w:tcPr>
            <w:tcW w:w="7528" w:type="dxa"/>
          </w:tcPr>
          <w:p w:rsidR="008F1EC6" w:rsidRDefault="004B46F5">
            <w:pPr>
              <w:pStyle w:val="TableParagraph"/>
              <w:spacing w:before="121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преподавателем:</w:t>
            </w:r>
          </w:p>
        </w:tc>
        <w:tc>
          <w:tcPr>
            <w:tcW w:w="1778" w:type="dxa"/>
          </w:tcPr>
          <w:p w:rsidR="008F1EC6" w:rsidRDefault="002C13FC">
            <w:pPr>
              <w:pStyle w:val="TableParagraph"/>
              <w:spacing w:before="97"/>
              <w:ind w:left="57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</w:t>
            </w:r>
          </w:p>
        </w:tc>
      </w:tr>
      <w:tr w:rsidR="008F1EC6">
        <w:trPr>
          <w:trHeight w:val="570"/>
        </w:trPr>
        <w:tc>
          <w:tcPr>
            <w:tcW w:w="9306" w:type="dxa"/>
            <w:gridSpan w:val="2"/>
          </w:tcPr>
          <w:p w:rsidR="008F1EC6" w:rsidRDefault="004B46F5">
            <w:pPr>
              <w:pStyle w:val="TableParagraph"/>
              <w:spacing w:before="93"/>
              <w:ind w:left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 ч.:</w:t>
            </w:r>
          </w:p>
        </w:tc>
      </w:tr>
      <w:tr w:rsidR="008F1EC6">
        <w:trPr>
          <w:trHeight w:val="570"/>
        </w:trPr>
        <w:tc>
          <w:tcPr>
            <w:tcW w:w="7528" w:type="dxa"/>
          </w:tcPr>
          <w:p w:rsidR="008F1EC6" w:rsidRDefault="004B46F5">
            <w:pPr>
              <w:pStyle w:val="TableParagraph"/>
              <w:spacing w:before="93"/>
              <w:ind w:left="28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78" w:type="dxa"/>
          </w:tcPr>
          <w:p w:rsidR="008F1EC6" w:rsidRDefault="004B46F5">
            <w:pPr>
              <w:pStyle w:val="TableParagraph"/>
              <w:spacing w:before="93"/>
              <w:ind w:left="57" w:right="4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F1EC6">
        <w:trPr>
          <w:trHeight w:val="571"/>
        </w:trPr>
        <w:tc>
          <w:tcPr>
            <w:tcW w:w="7528" w:type="dxa"/>
          </w:tcPr>
          <w:p w:rsidR="008F1EC6" w:rsidRDefault="004B46F5">
            <w:pPr>
              <w:pStyle w:val="TableParagraph"/>
              <w:spacing w:before="94"/>
              <w:ind w:left="287"/>
              <w:rPr>
                <w:sz w:val="28"/>
              </w:rPr>
            </w:pPr>
            <w:r>
              <w:rPr>
                <w:sz w:val="28"/>
              </w:rPr>
              <w:t>лабораторные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778" w:type="dxa"/>
          </w:tcPr>
          <w:p w:rsidR="008F1EC6" w:rsidRDefault="004B46F5">
            <w:pPr>
              <w:pStyle w:val="TableParagraph"/>
              <w:spacing w:before="94"/>
              <w:ind w:left="57" w:right="4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8F1EC6">
        <w:trPr>
          <w:trHeight w:val="568"/>
        </w:trPr>
        <w:tc>
          <w:tcPr>
            <w:tcW w:w="7528" w:type="dxa"/>
          </w:tcPr>
          <w:p w:rsidR="008F1EC6" w:rsidRDefault="004B46F5">
            <w:pPr>
              <w:pStyle w:val="TableParagraph"/>
              <w:spacing w:before="93"/>
              <w:ind w:left="62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1778" w:type="dxa"/>
          </w:tcPr>
          <w:p w:rsidR="008F1EC6" w:rsidRDefault="004B46F5">
            <w:pPr>
              <w:pStyle w:val="TableParagraph"/>
              <w:spacing w:before="98"/>
              <w:ind w:left="57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8F1EC6">
        <w:trPr>
          <w:trHeight w:val="570"/>
        </w:trPr>
        <w:tc>
          <w:tcPr>
            <w:tcW w:w="9306" w:type="dxa"/>
            <w:gridSpan w:val="2"/>
          </w:tcPr>
          <w:p w:rsidR="008F1EC6" w:rsidRDefault="004B46F5">
            <w:pPr>
              <w:pStyle w:val="TableParagraph"/>
              <w:spacing w:before="98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  <w:r w:rsidR="00CB7A42">
              <w:rPr>
                <w:b/>
                <w:sz w:val="28"/>
              </w:rPr>
              <w:t xml:space="preserve"> в 6 семестре</w:t>
            </w:r>
          </w:p>
        </w:tc>
      </w:tr>
    </w:tbl>
    <w:p w:rsidR="008F1EC6" w:rsidRDefault="008F1EC6">
      <w:pPr>
        <w:rPr>
          <w:sz w:val="28"/>
        </w:rPr>
        <w:sectPr w:rsidR="008F1EC6">
          <w:pgSz w:w="11910" w:h="16840"/>
          <w:pgMar w:top="960" w:right="660" w:bottom="1160" w:left="142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0"/>
        <w:rPr>
          <w:b/>
          <w:sz w:val="23"/>
        </w:rPr>
      </w:pPr>
    </w:p>
    <w:p w:rsidR="008F1EC6" w:rsidRDefault="004B46F5">
      <w:pPr>
        <w:pStyle w:val="1"/>
        <w:numPr>
          <w:ilvl w:val="1"/>
          <w:numId w:val="19"/>
        </w:numPr>
        <w:tabs>
          <w:tab w:val="left" w:pos="747"/>
        </w:tabs>
        <w:spacing w:before="89"/>
        <w:ind w:left="252" w:right="571" w:firstLine="0"/>
      </w:pPr>
      <w:bookmarkStart w:id="2" w:name="2.2._Содержание_и_тематическое_планирова"/>
      <w:bookmarkEnd w:id="2"/>
      <w:r>
        <w:t>Содержание и тематическое планирование учебной дисциплины ОП</w:t>
      </w:r>
      <w:r w:rsidR="000B38E8">
        <w:t>Ц</w:t>
      </w:r>
      <w:r>
        <w:t>.02 Предпринимательская деятельность в</w:t>
      </w:r>
      <w:r>
        <w:rPr>
          <w:spacing w:val="-67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гостиничного</w:t>
      </w:r>
      <w:r>
        <w:rPr>
          <w:spacing w:val="1"/>
        </w:rPr>
        <w:t xml:space="preserve"> </w:t>
      </w:r>
      <w:r>
        <w:t>бизнеса</w:t>
      </w:r>
    </w:p>
    <w:p w:rsidR="008F1EC6" w:rsidRDefault="008F1EC6">
      <w:pPr>
        <w:pStyle w:val="a3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1932"/>
        </w:trPr>
        <w:tc>
          <w:tcPr>
            <w:tcW w:w="3231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8F1EC6" w:rsidRDefault="004B46F5">
            <w:pPr>
              <w:pStyle w:val="TableParagraph"/>
              <w:ind w:left="1312" w:right="67" w:hanging="116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Наименование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разделов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798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8F1EC6" w:rsidRDefault="004B46F5">
            <w:pPr>
              <w:pStyle w:val="TableParagraph"/>
              <w:ind w:left="2306" w:right="514" w:hanging="172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формы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организации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8F1EC6" w:rsidRDefault="004B46F5">
            <w:pPr>
              <w:pStyle w:val="TableParagraph"/>
              <w:ind w:left="140" w:firstLine="41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часах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ind w:left="118" w:right="48" w:firstLine="5"/>
              <w:jc w:val="center"/>
              <w:rPr>
                <w:b/>
                <w:sz w:val="28"/>
              </w:rPr>
            </w:pPr>
            <w:r>
              <w:rPr>
                <w:b/>
                <w:spacing w:val="-7"/>
                <w:sz w:val="28"/>
              </w:rPr>
              <w:t xml:space="preserve">Коды компетенций </w:t>
            </w:r>
            <w:r>
              <w:rPr>
                <w:b/>
                <w:spacing w:val="-6"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формированию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которых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способствует</w:t>
            </w:r>
          </w:p>
          <w:p w:rsidR="008F1EC6" w:rsidRDefault="004B46F5">
            <w:pPr>
              <w:pStyle w:val="TableParagraph"/>
              <w:spacing w:line="304" w:lineRule="exact"/>
              <w:ind w:left="212" w:right="138"/>
              <w:jc w:val="center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элемент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программы</w:t>
            </w:r>
          </w:p>
        </w:tc>
      </w:tr>
      <w:tr w:rsidR="008F1EC6">
        <w:trPr>
          <w:trHeight w:val="323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4" w:lineRule="exact"/>
              <w:ind w:left="7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4" w:lineRule="exact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4" w:lineRule="exact"/>
              <w:ind w:left="6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F1EC6">
        <w:trPr>
          <w:trHeight w:val="642"/>
        </w:trPr>
        <w:tc>
          <w:tcPr>
            <w:tcW w:w="11215" w:type="dxa"/>
            <w:gridSpan w:val="2"/>
          </w:tcPr>
          <w:p w:rsidR="008F1EC6" w:rsidRDefault="004B46F5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Раздел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Теоретические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основы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предпринимательской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сфере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гостиничного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бизнеса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20" w:lineRule="exact"/>
              <w:ind w:left="0" w:right="41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835" w:type="dxa"/>
          </w:tcPr>
          <w:p w:rsidR="008F1EC6" w:rsidRDefault="008F1EC6">
            <w:pPr>
              <w:pStyle w:val="TableParagraph"/>
              <w:ind w:left="0"/>
              <w:rPr>
                <w:sz w:val="28"/>
              </w:rPr>
            </w:pPr>
          </w:p>
        </w:tc>
      </w:tr>
      <w:tr w:rsidR="008F1EC6">
        <w:trPr>
          <w:trHeight w:val="320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67"/>
              <w:rPr>
                <w:b/>
                <w:sz w:val="28"/>
              </w:rPr>
            </w:pPr>
            <w:r>
              <w:rPr>
                <w:b/>
                <w:sz w:val="28"/>
              </w:rPr>
              <w:t>Тема 1.1. Введение 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экономику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предпринимательство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сфере туризма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гостиничного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бизнеса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0" w:lineRule="exact"/>
              <w:ind w:left="0" w:right="45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6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7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9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255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315" w:lineRule="exact"/>
              <w:ind w:hanging="268"/>
              <w:rPr>
                <w:sz w:val="28"/>
              </w:rPr>
            </w:pPr>
            <w:r>
              <w:rPr>
                <w:spacing w:val="-4"/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сущность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предпринимательства.</w:t>
            </w:r>
          </w:p>
          <w:p w:rsidR="008F1EC6" w:rsidRDefault="004B46F5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before="2"/>
              <w:ind w:left="107" w:right="34" w:firstLine="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правовые.</w:t>
            </w:r>
          </w:p>
          <w:p w:rsidR="008F1EC6" w:rsidRDefault="004B46F5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321" w:lineRule="exact"/>
              <w:ind w:hanging="268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предпринимательства.</w:t>
            </w:r>
          </w:p>
          <w:p w:rsidR="008F1EC6" w:rsidRDefault="004B46F5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322" w:lineRule="exact"/>
              <w:ind w:hanging="268"/>
              <w:rPr>
                <w:sz w:val="28"/>
              </w:rPr>
            </w:pPr>
            <w:r>
              <w:rPr>
                <w:spacing w:val="-4"/>
                <w:sz w:val="28"/>
              </w:rPr>
              <w:t>Принципы,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признаки,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функции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предпринимательства.</w:t>
            </w:r>
          </w:p>
          <w:p w:rsidR="008F1EC6" w:rsidRDefault="004B46F5">
            <w:pPr>
              <w:pStyle w:val="TableParagraph"/>
              <w:numPr>
                <w:ilvl w:val="0"/>
                <w:numId w:val="18"/>
              </w:numPr>
              <w:tabs>
                <w:tab w:val="left" w:pos="546"/>
                <w:tab w:val="left" w:pos="547"/>
                <w:tab w:val="left" w:pos="3382"/>
                <w:tab w:val="left" w:pos="5145"/>
              </w:tabs>
              <w:spacing w:line="322" w:lineRule="exact"/>
              <w:ind w:left="107" w:right="35" w:firstLine="0"/>
              <w:rPr>
                <w:sz w:val="28"/>
              </w:rPr>
            </w:pPr>
            <w:r>
              <w:rPr>
                <w:sz w:val="28"/>
              </w:rPr>
              <w:t>Предпринимательская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 предпринимательские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8F1EC6" w:rsidRDefault="00393E4C">
            <w:pPr>
              <w:pStyle w:val="TableParagraph"/>
              <w:spacing w:before="1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1" w:lineRule="exact"/>
              <w:ind w:left="0" w:right="45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67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№1.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современных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принципов</w:t>
            </w:r>
          </w:p>
          <w:p w:rsidR="008F1EC6" w:rsidRDefault="004B46F5">
            <w:pPr>
              <w:pStyle w:val="TableParagraph"/>
              <w:tabs>
                <w:tab w:val="left" w:pos="2852"/>
                <w:tab w:val="left" w:pos="3183"/>
                <w:tab w:val="left" w:pos="4209"/>
                <w:tab w:val="left" w:pos="5459"/>
                <w:tab w:val="left" w:pos="6894"/>
                <w:tab w:val="left" w:pos="7781"/>
              </w:tabs>
              <w:spacing w:line="322" w:lineRule="exact"/>
              <w:ind w:right="39"/>
              <w:rPr>
                <w:sz w:val="28"/>
              </w:rPr>
            </w:pPr>
            <w:r>
              <w:rPr>
                <w:sz w:val="28"/>
              </w:rPr>
              <w:t>предпринимательства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учетом</w:t>
            </w:r>
            <w:r>
              <w:rPr>
                <w:sz w:val="28"/>
              </w:rPr>
              <w:tab/>
              <w:t>мировых</w:t>
            </w:r>
            <w:r>
              <w:rPr>
                <w:sz w:val="28"/>
              </w:rPr>
              <w:tab/>
              <w:t>тенденций</w:t>
            </w:r>
            <w:r>
              <w:rPr>
                <w:sz w:val="28"/>
              </w:rPr>
              <w:tab/>
              <w:t>науки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8F1EC6" w:rsidRDefault="00393E4C">
            <w:pPr>
              <w:pStyle w:val="TableParagraph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footerReference w:type="default" r:id="rId9"/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7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284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Тема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1.2.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Типы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виды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предпринимательства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20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5"/>
              <w:ind w:left="200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575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315" w:lineRule="exact"/>
              <w:ind w:hanging="354"/>
              <w:rPr>
                <w:sz w:val="28"/>
              </w:rPr>
            </w:pPr>
            <w:r>
              <w:rPr>
                <w:spacing w:val="-3"/>
                <w:sz w:val="28"/>
              </w:rPr>
              <w:t>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предпринимательства.</w:t>
            </w:r>
          </w:p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322" w:lineRule="exact"/>
              <w:ind w:hanging="354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предпринимательской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деятельности.</w:t>
            </w:r>
          </w:p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322" w:lineRule="exact"/>
              <w:ind w:hanging="354"/>
              <w:rPr>
                <w:sz w:val="28"/>
              </w:rPr>
            </w:pPr>
            <w:r>
              <w:rPr>
                <w:spacing w:val="-3"/>
                <w:sz w:val="28"/>
              </w:rPr>
              <w:t>Предпринимательская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деятельность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малых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предприятий.</w:t>
            </w:r>
          </w:p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242" w:lineRule="auto"/>
              <w:ind w:left="107" w:right="39" w:firstLine="0"/>
              <w:rPr>
                <w:sz w:val="28"/>
              </w:rPr>
            </w:pPr>
            <w:r>
              <w:rPr>
                <w:sz w:val="28"/>
              </w:rPr>
              <w:t>Юридические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ind w:left="107" w:right="37" w:firstLine="0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Сущность предпринимательской среды. </w:t>
            </w:r>
            <w:r>
              <w:rPr>
                <w:spacing w:val="-2"/>
                <w:sz w:val="28"/>
              </w:rPr>
              <w:t>Внешняя и внутренняя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среда.</w:t>
            </w:r>
          </w:p>
          <w:p w:rsidR="008F1EC6" w:rsidRDefault="004B46F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308" w:lineRule="exact"/>
              <w:ind w:hanging="354"/>
              <w:rPr>
                <w:sz w:val="28"/>
              </w:rPr>
            </w:pPr>
            <w:r>
              <w:rPr>
                <w:spacing w:val="-4"/>
                <w:sz w:val="28"/>
              </w:rPr>
              <w:t>Объекты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субъекты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предпринимательской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деятельности.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3"/>
              <w:ind w:left="0"/>
              <w:rPr>
                <w:b/>
                <w:sz w:val="37"/>
              </w:rPr>
            </w:pPr>
          </w:p>
          <w:p w:rsidR="008F1EC6" w:rsidRDefault="00393E4C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160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67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tabs>
                <w:tab w:val="left" w:pos="1119"/>
                <w:tab w:val="left" w:pos="1551"/>
                <w:tab w:val="left" w:pos="2515"/>
                <w:tab w:val="left" w:pos="5339"/>
                <w:tab w:val="left" w:pos="5747"/>
                <w:tab w:val="left" w:pos="6853"/>
              </w:tabs>
              <w:ind w:left="160" w:right="33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№2.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Сравнительный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  <w:t>предпринимательства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учетом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различий</w:t>
            </w:r>
          </w:p>
          <w:p w:rsidR="008F1EC6" w:rsidRDefault="004B46F5">
            <w:pPr>
              <w:pStyle w:val="TableParagraph"/>
              <w:spacing w:line="308" w:lineRule="exact"/>
              <w:ind w:left="160"/>
              <w:rPr>
                <w:sz w:val="28"/>
              </w:rPr>
            </w:pPr>
            <w:r>
              <w:rPr>
                <w:spacing w:val="-4"/>
                <w:sz w:val="28"/>
              </w:rPr>
              <w:t>предпринимательской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среды.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8F1EC6" w:rsidRDefault="00393E4C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402"/>
              <w:rPr>
                <w:b/>
                <w:sz w:val="28"/>
              </w:rPr>
            </w:pPr>
            <w:r>
              <w:rPr>
                <w:b/>
                <w:sz w:val="28"/>
              </w:rPr>
              <w:t>Тема 1.3.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пространство РФ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мира для туризма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гостиничного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бизнеса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7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9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3866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line="317" w:lineRule="exact"/>
              <w:ind w:hanging="282"/>
              <w:jc w:val="both"/>
              <w:rPr>
                <w:sz w:val="28"/>
              </w:rPr>
            </w:pPr>
            <w:r>
              <w:rPr>
                <w:spacing w:val="-3"/>
                <w:sz w:val="28"/>
              </w:rPr>
              <w:t>Туризм: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особенности.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ind w:left="107" w:right="39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гостиничной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сфере.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line="321" w:lineRule="exact"/>
              <w:ind w:hanging="282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Производители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гостиничных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услуг.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line="322" w:lineRule="exact"/>
              <w:ind w:hanging="282"/>
              <w:jc w:val="both"/>
              <w:rPr>
                <w:sz w:val="28"/>
              </w:rPr>
            </w:pPr>
            <w:r>
              <w:rPr>
                <w:spacing w:val="-3"/>
                <w:sz w:val="28"/>
              </w:rPr>
              <w:t>Посредники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сфере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туризма.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ind w:hanging="282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Ресурсы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гостиничного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производства.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before="2" w:line="322" w:lineRule="exact"/>
              <w:ind w:hanging="282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гостиничной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сферы.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ind w:left="107" w:right="36" w:firstLine="0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гостиничных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сертификация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гостиничных услуг. Определение сертификации </w:t>
            </w:r>
            <w:r>
              <w:rPr>
                <w:sz w:val="28"/>
              </w:rPr>
              <w:t>Международной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стандартизации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(ИСО).</w:t>
            </w:r>
          </w:p>
          <w:p w:rsidR="008F1EC6" w:rsidRDefault="004B46F5">
            <w:pPr>
              <w:pStyle w:val="TableParagraph"/>
              <w:numPr>
                <w:ilvl w:val="0"/>
                <w:numId w:val="16"/>
              </w:numPr>
              <w:tabs>
                <w:tab w:val="left" w:pos="816"/>
              </w:tabs>
              <w:spacing w:line="322" w:lineRule="exact"/>
              <w:ind w:left="107" w:right="42" w:firstLine="0"/>
              <w:jc w:val="both"/>
              <w:rPr>
                <w:sz w:val="28"/>
              </w:rPr>
            </w:pPr>
            <w:r>
              <w:rPr>
                <w:sz w:val="28"/>
              </w:rPr>
              <w:t>Основные законы и иные правовые нормативные акты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гостиничного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бизнеса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8F1EC6" w:rsidRDefault="004B46F5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7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0" w:right="45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8"/>
              </w:rPr>
            </w:pPr>
          </w:p>
        </w:tc>
      </w:tr>
      <w:tr w:rsidR="008F1EC6">
        <w:trPr>
          <w:trHeight w:val="642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Практическое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№3.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роли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перспектив</w:t>
            </w:r>
          </w:p>
          <w:p w:rsidR="008F1EC6" w:rsidRDefault="004B46F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сферы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туризма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гостиничного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бизнеса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Крыму.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before="153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11215" w:type="dxa"/>
            <w:gridSpan w:val="2"/>
          </w:tcPr>
          <w:p w:rsidR="008F1EC6" w:rsidRDefault="004B46F5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2.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Планирование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организация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бизнеса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туризме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гостеприимстве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0" w:right="41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2835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  <w:tcBorders>
              <w:bottom w:val="nil"/>
            </w:tcBorders>
          </w:tcPr>
          <w:p w:rsidR="008F1EC6" w:rsidRDefault="004B46F5">
            <w:pPr>
              <w:pStyle w:val="TableParagraph"/>
              <w:ind w:left="110" w:right="251"/>
              <w:rPr>
                <w:b/>
                <w:sz w:val="28"/>
              </w:rPr>
            </w:pPr>
            <w:r>
              <w:rPr>
                <w:b/>
                <w:sz w:val="28"/>
              </w:rPr>
              <w:t>Тема 2.1.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Предпринимательская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идея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ее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выбор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2" w:lineRule="exact"/>
              <w:ind w:left="0" w:right="45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50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5172"/>
        </w:trPr>
        <w:tc>
          <w:tcPr>
            <w:tcW w:w="3231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315" w:lineRule="exact"/>
              <w:ind w:hanging="301"/>
              <w:rPr>
                <w:sz w:val="28"/>
              </w:rPr>
            </w:pPr>
            <w:r>
              <w:rPr>
                <w:sz w:val="28"/>
              </w:rPr>
              <w:t>Предпринимательская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322" w:lineRule="exact"/>
              <w:ind w:hanging="301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идей.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322" w:lineRule="exact"/>
              <w:ind w:hanging="301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идей.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242" w:lineRule="auto"/>
              <w:ind w:left="160" w:right="41" w:firstLine="0"/>
              <w:rPr>
                <w:sz w:val="28"/>
              </w:rPr>
            </w:pPr>
            <w:r>
              <w:rPr>
                <w:sz w:val="28"/>
              </w:rPr>
              <w:t>Шансы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услуг. Концепция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бизнеса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туризме.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  <w:tab w:val="left" w:pos="1794"/>
                <w:tab w:val="left" w:pos="3320"/>
                <w:tab w:val="left" w:pos="4347"/>
                <w:tab w:val="left" w:pos="5845"/>
                <w:tab w:val="left" w:pos="7784"/>
              </w:tabs>
              <w:ind w:left="160" w:right="37" w:firstLine="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выявления</w:t>
            </w:r>
            <w:r>
              <w:rPr>
                <w:sz w:val="28"/>
              </w:rPr>
              <w:tab/>
              <w:t>новых</w:t>
            </w:r>
            <w:r>
              <w:rPr>
                <w:sz w:val="28"/>
              </w:rPr>
              <w:tab/>
              <w:t>рыночных</w:t>
            </w:r>
            <w:r>
              <w:rPr>
                <w:sz w:val="28"/>
              </w:rPr>
              <w:tab/>
              <w:t>возможностей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pacing w:val="-6"/>
                <w:sz w:val="28"/>
              </w:rPr>
              <w:t>формирования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бизнес-моделей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международном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туризме.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spacing w:line="321" w:lineRule="exact"/>
              <w:ind w:hanging="301"/>
              <w:rPr>
                <w:sz w:val="28"/>
              </w:rPr>
            </w:pPr>
            <w:r>
              <w:rPr>
                <w:sz w:val="28"/>
              </w:rPr>
              <w:t>Типология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предприятий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туризме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гостеприимстве.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ind w:left="160" w:right="41" w:firstLine="0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 нового предприятия, приобретение действующего,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аренда,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франчайзинг.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ind w:left="160" w:right="43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предприятий по 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8F1EC6" w:rsidRDefault="004B46F5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  <w:tab w:val="left" w:pos="4486"/>
                <w:tab w:val="left" w:pos="6114"/>
              </w:tabs>
              <w:ind w:left="160" w:right="41" w:firstLine="0"/>
              <w:jc w:val="both"/>
              <w:rPr>
                <w:sz w:val="28"/>
              </w:rPr>
            </w:pPr>
            <w:r>
              <w:rPr>
                <w:sz w:val="28"/>
              </w:rPr>
              <w:t>Организационно-правовые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осуществления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туризме,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F1EC6" w:rsidRDefault="004B46F5">
            <w:pPr>
              <w:pStyle w:val="TableParagraph"/>
              <w:spacing w:before="2" w:line="323" w:lineRule="exact"/>
              <w:ind w:left="160"/>
              <w:jc w:val="both"/>
              <w:rPr>
                <w:rFonts w:ascii="Calibri" w:hAnsi="Calibri"/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  <w:r>
              <w:rPr>
                <w:rFonts w:ascii="Calibri" w:hAnsi="Calibri"/>
                <w:sz w:val="28"/>
              </w:rPr>
              <w:t>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 w:rsidR="008F1EC6" w:rsidRDefault="004B46F5">
            <w:pPr>
              <w:pStyle w:val="TableParagraph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0" w:right="45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66"/>
        </w:trPr>
        <w:tc>
          <w:tcPr>
            <w:tcW w:w="3231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tabs>
                <w:tab w:val="left" w:pos="1363"/>
                <w:tab w:val="left" w:pos="3093"/>
                <w:tab w:val="left" w:pos="5078"/>
                <w:tab w:val="left" w:pos="6038"/>
              </w:tabs>
              <w:ind w:right="38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№4.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туризме.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конкурентного</w:t>
            </w:r>
            <w:r>
              <w:rPr>
                <w:sz w:val="28"/>
              </w:rPr>
              <w:tab/>
              <w:t>листа.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Характеристики</w:t>
            </w:r>
          </w:p>
          <w:p w:rsidR="008F1EC6" w:rsidRDefault="004B46F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услуги.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Позиционирование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услуги».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8F1EC6" w:rsidRDefault="00CB7A42">
            <w:pPr>
              <w:pStyle w:val="TableParagraph"/>
              <w:spacing w:before="1"/>
              <w:ind w:left="0" w:right="45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298"/>
              <w:rPr>
                <w:b/>
                <w:sz w:val="28"/>
              </w:rPr>
            </w:pPr>
            <w:r>
              <w:rPr>
                <w:b/>
                <w:sz w:val="28"/>
              </w:rPr>
              <w:t>Тема 2.2. Порядок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регистрации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предпринимательской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835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b/>
                <w:sz w:val="44"/>
              </w:rPr>
            </w:pPr>
          </w:p>
          <w:p w:rsidR="008F1EC6" w:rsidRDefault="004B46F5">
            <w:pPr>
              <w:pStyle w:val="TableParagraph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50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3864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4"/>
              </w:numPr>
              <w:tabs>
                <w:tab w:val="left" w:pos="336"/>
              </w:tabs>
              <w:ind w:right="33" w:firstLine="0"/>
              <w:jc w:val="both"/>
              <w:rPr>
                <w:sz w:val="28"/>
              </w:rPr>
            </w:pPr>
            <w:r>
              <w:rPr>
                <w:sz w:val="28"/>
              </w:rPr>
              <w:t>Нормативно-правовая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регламентирующая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предпринимателей.</w:t>
            </w:r>
          </w:p>
          <w:p w:rsidR="008F1EC6" w:rsidRDefault="004B46F5">
            <w:pPr>
              <w:pStyle w:val="TableParagraph"/>
              <w:numPr>
                <w:ilvl w:val="0"/>
                <w:numId w:val="14"/>
              </w:numPr>
              <w:tabs>
                <w:tab w:val="left" w:pos="336"/>
                <w:tab w:val="left" w:pos="2660"/>
                <w:tab w:val="left" w:pos="5159"/>
                <w:tab w:val="left" w:pos="6484"/>
              </w:tabs>
              <w:ind w:right="34" w:firstLine="0"/>
              <w:jc w:val="both"/>
              <w:rPr>
                <w:sz w:val="28"/>
              </w:rPr>
            </w:pPr>
            <w:r>
              <w:rPr>
                <w:sz w:val="28"/>
              </w:rPr>
              <w:t>Документы,</w:t>
            </w:r>
            <w:r>
              <w:rPr>
                <w:sz w:val="28"/>
              </w:rPr>
              <w:tab/>
              <w:t>необходимые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регистрации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8F1EC6" w:rsidRDefault="004B46F5">
            <w:pPr>
              <w:pStyle w:val="TableParagraph"/>
              <w:numPr>
                <w:ilvl w:val="0"/>
                <w:numId w:val="14"/>
              </w:numPr>
              <w:tabs>
                <w:tab w:val="left" w:pos="336"/>
              </w:tabs>
              <w:ind w:right="39" w:firstLine="0"/>
              <w:jc w:val="both"/>
              <w:rPr>
                <w:sz w:val="28"/>
              </w:rPr>
            </w:pPr>
            <w:r>
              <w:rPr>
                <w:sz w:val="28"/>
              </w:rPr>
              <w:t>Регистрация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Учредительные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реестр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юридических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(ЕГРЮЛ).</w:t>
            </w:r>
          </w:p>
          <w:p w:rsidR="008F1EC6" w:rsidRDefault="004B46F5">
            <w:pPr>
              <w:pStyle w:val="TableParagraph"/>
              <w:numPr>
                <w:ilvl w:val="0"/>
                <w:numId w:val="14"/>
              </w:numPr>
              <w:tabs>
                <w:tab w:val="left" w:pos="336"/>
              </w:tabs>
              <w:ind w:right="30" w:firstLine="0"/>
              <w:rPr>
                <w:sz w:val="28"/>
              </w:rPr>
            </w:pPr>
            <w:r>
              <w:rPr>
                <w:spacing w:val="-8"/>
                <w:sz w:val="28"/>
              </w:rPr>
              <w:t>Государственная регистрация индивидуальных предпринимателей: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порядок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регистрации,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перечень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документов,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предоставляемый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регистрации индивидуального предпринимателя, </w:t>
            </w:r>
            <w:r>
              <w:rPr>
                <w:spacing w:val="-7"/>
                <w:sz w:val="28"/>
              </w:rPr>
              <w:t>ЕГРИП.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5.Открытие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расчётного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счёта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банке.</w:t>
            </w:r>
          </w:p>
          <w:p w:rsidR="008F1EC6" w:rsidRDefault="004B46F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6.Лицензирование.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:rsidR="008F1EC6" w:rsidRDefault="004B46F5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645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Практическое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№5.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«Оформление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документов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pacing w:val="-3"/>
                <w:sz w:val="28"/>
              </w:rPr>
              <w:t>для</w:t>
            </w:r>
            <w:proofErr w:type="gramEnd"/>
          </w:p>
          <w:p w:rsidR="008F1EC6" w:rsidRDefault="004B46F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регистрации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предпринимательской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деятельности».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before="153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tabs>
                <w:tab w:val="left" w:pos="1259"/>
                <w:tab w:val="left" w:pos="2187"/>
              </w:tabs>
              <w:ind w:left="110" w:right="3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z w:val="28"/>
              </w:rPr>
              <w:tab/>
              <w:t>2.3.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Основы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финансирования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гостиничного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бизнеса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сферы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200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899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3"/>
              </w:numPr>
              <w:tabs>
                <w:tab w:val="left" w:pos="319"/>
              </w:tabs>
              <w:ind w:right="32" w:firstLine="0"/>
              <w:rPr>
                <w:sz w:val="28"/>
              </w:rPr>
            </w:pPr>
            <w:r>
              <w:rPr>
                <w:spacing w:val="-6"/>
                <w:sz w:val="28"/>
              </w:rPr>
              <w:t>Основные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направления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финансовых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отношений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туристического,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гостиницы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ресторана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с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другими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субъектами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рынка.</w:t>
            </w:r>
          </w:p>
          <w:p w:rsidR="008F1EC6" w:rsidRDefault="004B46F5">
            <w:pPr>
              <w:pStyle w:val="TableParagraph"/>
              <w:numPr>
                <w:ilvl w:val="0"/>
                <w:numId w:val="13"/>
              </w:numPr>
              <w:tabs>
                <w:tab w:val="left" w:pos="319"/>
                <w:tab w:val="left" w:pos="1967"/>
                <w:tab w:val="left" w:pos="3646"/>
                <w:tab w:val="left" w:pos="5420"/>
              </w:tabs>
              <w:spacing w:line="242" w:lineRule="auto"/>
              <w:ind w:right="35" w:firstLine="0"/>
              <w:rPr>
                <w:sz w:val="28"/>
              </w:rPr>
            </w:pPr>
            <w:r>
              <w:rPr>
                <w:sz w:val="28"/>
              </w:rPr>
              <w:t>Финансовое</w:t>
            </w:r>
            <w:r>
              <w:rPr>
                <w:sz w:val="28"/>
              </w:rPr>
              <w:tab/>
              <w:t>обеспечение</w:t>
            </w:r>
            <w:r>
              <w:rPr>
                <w:sz w:val="28"/>
              </w:rPr>
              <w:tab/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единицы.</w:t>
            </w:r>
          </w:p>
          <w:p w:rsidR="008F1EC6" w:rsidRDefault="004B46F5">
            <w:pPr>
              <w:pStyle w:val="TableParagraph"/>
              <w:numPr>
                <w:ilvl w:val="0"/>
                <w:numId w:val="13"/>
              </w:numPr>
              <w:tabs>
                <w:tab w:val="left" w:pos="321"/>
              </w:tabs>
              <w:spacing w:line="318" w:lineRule="exact"/>
              <w:ind w:left="320" w:hanging="214"/>
              <w:rPr>
                <w:sz w:val="28"/>
              </w:rPr>
            </w:pPr>
            <w:r>
              <w:rPr>
                <w:sz w:val="28"/>
              </w:rPr>
              <w:t>Частные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инвестиции.</w:t>
            </w:r>
          </w:p>
          <w:p w:rsidR="008F1EC6" w:rsidRDefault="004B46F5">
            <w:pPr>
              <w:pStyle w:val="TableParagraph"/>
              <w:numPr>
                <w:ilvl w:val="0"/>
                <w:numId w:val="13"/>
              </w:numPr>
              <w:tabs>
                <w:tab w:val="left" w:pos="321"/>
              </w:tabs>
              <w:ind w:right="38" w:firstLine="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финансирования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единицы: кредиты,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лизинг,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франчайзинг.</w:t>
            </w:r>
          </w:p>
          <w:p w:rsidR="008F1EC6" w:rsidRDefault="004B46F5">
            <w:pPr>
              <w:pStyle w:val="TableParagraph"/>
              <w:numPr>
                <w:ilvl w:val="0"/>
                <w:numId w:val="13"/>
              </w:numPr>
              <w:tabs>
                <w:tab w:val="left" w:pos="321"/>
              </w:tabs>
              <w:spacing w:line="322" w:lineRule="exact"/>
              <w:ind w:right="4226" w:firstLine="0"/>
              <w:rPr>
                <w:sz w:val="28"/>
              </w:rPr>
            </w:pPr>
            <w:r>
              <w:rPr>
                <w:sz w:val="28"/>
              </w:rPr>
              <w:t>Венчурное финансирование.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proofErr w:type="gramStart"/>
            <w:r>
              <w:rPr>
                <w:sz w:val="28"/>
              </w:rPr>
              <w:t>Бизнес-ангелы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15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8"/>
              </w:rPr>
            </w:pPr>
          </w:p>
        </w:tc>
      </w:tr>
      <w:tr w:rsidR="008F1EC6">
        <w:trPr>
          <w:trHeight w:val="1288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ind w:right="37"/>
              <w:jc w:val="both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№6.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целесообразности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финансирования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F1EC6" w:rsidRDefault="004B46F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гостеприимства.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17" w:lineRule="exact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179"/>
              <w:rPr>
                <w:b/>
                <w:sz w:val="28"/>
              </w:rPr>
            </w:pPr>
            <w:r>
              <w:rPr>
                <w:b/>
                <w:sz w:val="28"/>
              </w:rPr>
              <w:t>Тема 2.4. Основы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кадрового </w:t>
            </w:r>
            <w:r>
              <w:rPr>
                <w:b/>
                <w:spacing w:val="-3"/>
                <w:sz w:val="28"/>
              </w:rPr>
              <w:t>обеспечения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гостиничного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бизнеса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сферы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4185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</w:tabs>
              <w:ind w:right="40" w:firstLine="0"/>
              <w:jc w:val="both"/>
              <w:rPr>
                <w:sz w:val="28"/>
              </w:rPr>
            </w:pPr>
            <w:r>
              <w:rPr>
                <w:sz w:val="28"/>
              </w:rPr>
              <w:t>Сущность и значение кадрового обеспечения предприятий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туризме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гостеприимстве.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</w:tabs>
              <w:ind w:right="46" w:firstLine="0"/>
              <w:jc w:val="both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персоналу,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гостеприимства.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</w:tabs>
              <w:ind w:right="44" w:firstLine="0"/>
              <w:jc w:val="both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персонале,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 набора и отбора персонала, преимущества и недостатки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внешних 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персонала.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322" w:lineRule="exact"/>
              <w:ind w:left="815" w:hanging="709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отбора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персонала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322" w:lineRule="exact"/>
              <w:ind w:left="815" w:hanging="709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найма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сотрудников.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85"/>
                <w:tab w:val="left" w:pos="886"/>
              </w:tabs>
              <w:spacing w:line="322" w:lineRule="exact"/>
              <w:ind w:left="885" w:hanging="779"/>
              <w:rPr>
                <w:sz w:val="28"/>
              </w:rPr>
            </w:pPr>
            <w:r>
              <w:rPr>
                <w:sz w:val="28"/>
              </w:rPr>
              <w:t>Внутреннее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персонала,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адаптация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сотрудников.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46" w:firstLine="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персональной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клиентов.</w:t>
            </w:r>
          </w:p>
          <w:p w:rsidR="008F1EC6" w:rsidRDefault="004B46F5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308" w:lineRule="exact"/>
              <w:ind w:left="815" w:hanging="70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персонала.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4B46F5">
            <w:pPr>
              <w:pStyle w:val="TableParagraph"/>
              <w:spacing w:before="200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2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66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ind w:right="850"/>
              <w:rPr>
                <w:sz w:val="28"/>
              </w:rPr>
            </w:pPr>
            <w:r>
              <w:rPr>
                <w:spacing w:val="-3"/>
                <w:sz w:val="28"/>
              </w:rPr>
              <w:t>Практическое занятие №7. Разработка кадровой политики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предприятия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сферы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туризма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гостеприимства.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Составление</w:t>
            </w:r>
          </w:p>
          <w:p w:rsidR="008F1EC6" w:rsidRDefault="004B46F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документов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приему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работников.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8F1EC6" w:rsidRDefault="00CB7A42">
            <w:pPr>
              <w:pStyle w:val="TableParagraph"/>
              <w:spacing w:before="1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spacing w:line="228" w:lineRule="auto"/>
              <w:ind w:left="110" w:right="485"/>
              <w:rPr>
                <w:b/>
                <w:sz w:val="28"/>
              </w:rPr>
            </w:pPr>
            <w:r>
              <w:rPr>
                <w:b/>
                <w:sz w:val="28"/>
              </w:rPr>
              <w:t>Тема 2.5.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предприятий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сфере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туризма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гостеприимства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20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1836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28" w:lineRule="auto"/>
              <w:ind w:right="2719"/>
              <w:rPr>
                <w:sz w:val="28"/>
              </w:rPr>
            </w:pPr>
            <w:r>
              <w:rPr>
                <w:sz w:val="28"/>
              </w:rPr>
              <w:t>1.Выручка в сфере туризма и ее роль.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2.Расходы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формирование.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3.Прибыль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8F1EC6" w:rsidRDefault="004B46F5">
            <w:pPr>
              <w:pStyle w:val="TableParagraph"/>
              <w:numPr>
                <w:ilvl w:val="0"/>
                <w:numId w:val="11"/>
              </w:numPr>
              <w:tabs>
                <w:tab w:val="left" w:pos="319"/>
                <w:tab w:val="left" w:pos="1402"/>
                <w:tab w:val="left" w:pos="3407"/>
                <w:tab w:val="left" w:pos="5178"/>
                <w:tab w:val="left" w:pos="6905"/>
                <w:tab w:val="left" w:pos="7253"/>
              </w:tabs>
              <w:spacing w:line="230" w:lineRule="auto"/>
              <w:ind w:right="37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эффективности</w:t>
            </w:r>
            <w:r>
              <w:rPr>
                <w:sz w:val="28"/>
              </w:rPr>
              <w:tab/>
              <w:t>деятельности</w:t>
            </w:r>
            <w:r>
              <w:rPr>
                <w:sz w:val="28"/>
              </w:rPr>
              <w:tab/>
              <w:t>предприятий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гостеприимства.</w:t>
            </w:r>
          </w:p>
          <w:p w:rsidR="008F1EC6" w:rsidRDefault="004B46F5">
            <w:pPr>
              <w:pStyle w:val="TableParagraph"/>
              <w:numPr>
                <w:ilvl w:val="0"/>
                <w:numId w:val="11"/>
              </w:numPr>
              <w:tabs>
                <w:tab w:val="left" w:pos="319"/>
              </w:tabs>
              <w:spacing w:line="292" w:lineRule="exact"/>
              <w:ind w:left="318"/>
              <w:rPr>
                <w:sz w:val="28"/>
              </w:rPr>
            </w:pPr>
            <w:r>
              <w:rPr>
                <w:spacing w:val="-4"/>
                <w:sz w:val="28"/>
              </w:rPr>
              <w:t>Сущность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предпринимательского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риска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методы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снижения.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8F1EC6" w:rsidRDefault="004B46F5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16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Расчет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выручки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прибыли</w:t>
            </w:r>
            <w:r>
              <w:rPr>
                <w:spacing w:val="9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8F1EC6" w:rsidRDefault="004B46F5">
            <w:pPr>
              <w:pStyle w:val="TableParagraph"/>
              <w:tabs>
                <w:tab w:val="left" w:pos="1969"/>
                <w:tab w:val="left" w:pos="3067"/>
                <w:tab w:val="left" w:pos="4360"/>
                <w:tab w:val="left" w:pos="4864"/>
                <w:tab w:val="left" w:pos="7126"/>
              </w:tabs>
              <w:spacing w:line="304" w:lineRule="exact"/>
              <w:ind w:right="36"/>
              <w:rPr>
                <w:sz w:val="28"/>
              </w:rPr>
            </w:pPr>
            <w:r>
              <w:rPr>
                <w:sz w:val="28"/>
              </w:rPr>
              <w:t>предприятий</w:t>
            </w:r>
            <w:r>
              <w:rPr>
                <w:sz w:val="28"/>
              </w:rPr>
              <w:tab/>
              <w:t>сферы</w:t>
            </w:r>
            <w:r>
              <w:rPr>
                <w:sz w:val="28"/>
              </w:rPr>
              <w:tab/>
              <w:t>туризма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гостеприимства,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функционирования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рисков.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F1EC6" w:rsidRDefault="00CB7A42">
            <w:pPr>
              <w:pStyle w:val="TableParagraph"/>
              <w:spacing w:before="1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spacing w:line="228" w:lineRule="auto"/>
              <w:ind w:left="110" w:right="298"/>
              <w:rPr>
                <w:b/>
                <w:sz w:val="28"/>
              </w:rPr>
            </w:pPr>
            <w:r>
              <w:rPr>
                <w:b/>
                <w:sz w:val="28"/>
              </w:rPr>
              <w:t>Тема 2.6.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Налогообложение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предпринимательской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деятельности.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20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445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line="228" w:lineRule="auto"/>
              <w:ind w:right="41" w:firstLine="0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налогообложения,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субъектами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</w:p>
          <w:p w:rsidR="008F1EC6" w:rsidRDefault="004B46F5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line="301" w:lineRule="exact"/>
              <w:ind w:left="318"/>
              <w:rPr>
                <w:sz w:val="28"/>
              </w:rPr>
            </w:pPr>
            <w:r>
              <w:rPr>
                <w:spacing w:val="-6"/>
                <w:sz w:val="28"/>
              </w:rPr>
              <w:t>Упрощённая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система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налогообложения.</w:t>
            </w:r>
          </w:p>
          <w:p w:rsidR="008F1EC6" w:rsidRDefault="004B46F5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line="228" w:lineRule="auto"/>
              <w:ind w:right="582" w:firstLine="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Выбор </w:t>
            </w:r>
            <w:r>
              <w:rPr>
                <w:sz w:val="28"/>
              </w:rPr>
              <w:t>системы налогообложения - общие принципы.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4.НДС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(налог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добавленную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стоимость)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прибыль.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7.Страховые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взносы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</w:p>
          <w:p w:rsidR="008F1EC6" w:rsidRDefault="004B46F5">
            <w:pPr>
              <w:pStyle w:val="TableParagraph"/>
              <w:spacing w:line="304" w:lineRule="exact"/>
              <w:ind w:right="514"/>
              <w:rPr>
                <w:sz w:val="28"/>
              </w:rPr>
            </w:pPr>
            <w:r>
              <w:rPr>
                <w:sz w:val="28"/>
              </w:rPr>
              <w:t>5.Удержание и уплата НДФЛ налоговыми агентами.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6.Ответственность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нарушение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налогового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законодательства.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 w:rsidR="008F1EC6" w:rsidRDefault="004B46F5">
            <w:pPr>
              <w:pStyle w:val="TableParagraph"/>
              <w:spacing w:before="1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612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Практическое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№9.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«Расчет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отдельных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налогов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3"/>
                <w:sz w:val="28"/>
              </w:rPr>
              <w:t>для</w:t>
            </w:r>
            <w:proofErr w:type="gramEnd"/>
          </w:p>
          <w:p w:rsidR="008F1EC6" w:rsidRDefault="004B46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предприятий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сферы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туризма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гостеприимства».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before="137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321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301" w:lineRule="exact"/>
              <w:ind w:left="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301" w:lineRule="exact"/>
              <w:ind w:left="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F1EC6">
        <w:trPr>
          <w:trHeight w:val="323"/>
        </w:trPr>
        <w:tc>
          <w:tcPr>
            <w:tcW w:w="11215" w:type="dxa"/>
            <w:gridSpan w:val="2"/>
          </w:tcPr>
          <w:p w:rsidR="008F1EC6" w:rsidRDefault="004B46F5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Технология</w:t>
            </w:r>
            <w:r>
              <w:rPr>
                <w:b/>
                <w:spacing w:val="-12"/>
                <w:sz w:val="28"/>
              </w:rPr>
              <w:t xml:space="preserve"> </w:t>
            </w:r>
            <w:proofErr w:type="gramStart"/>
            <w:r>
              <w:rPr>
                <w:b/>
                <w:spacing w:val="-3"/>
                <w:sz w:val="28"/>
              </w:rPr>
              <w:t>бизнес-планирования</w:t>
            </w:r>
            <w:proofErr w:type="gramEnd"/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4" w:lineRule="exact"/>
              <w:ind w:left="430" w:right="3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835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Тема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3.1.</w:t>
            </w:r>
          </w:p>
          <w:p w:rsidR="008F1EC6" w:rsidRDefault="004B46F5">
            <w:pPr>
              <w:pStyle w:val="TableParagraph"/>
              <w:ind w:left="110" w:right="128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Понятие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бизнес-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планов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7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50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14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293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Назначение,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бизнес-планирования</w:t>
            </w:r>
            <w:proofErr w:type="gramEnd"/>
            <w:r>
              <w:rPr>
                <w:sz w:val="28"/>
              </w:rPr>
              <w:t>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306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бизнес-планов.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306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Внутренние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бизнес-планов.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306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бизнес-планов.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305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306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:rsidR="008F1EC6" w:rsidRDefault="004B46F5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spacing w:line="299" w:lineRule="exact"/>
              <w:ind w:hanging="378"/>
              <w:rPr>
                <w:sz w:val="28"/>
              </w:rPr>
            </w:pPr>
            <w:r>
              <w:rPr>
                <w:sz w:val="28"/>
              </w:rPr>
              <w:t>Методики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4B46F5">
            <w:pPr>
              <w:pStyle w:val="TableParagraph"/>
              <w:spacing w:before="213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16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tabs>
                <w:tab w:val="left" w:pos="1450"/>
                <w:tab w:val="left" w:pos="2151"/>
                <w:tab w:val="left" w:pos="3858"/>
                <w:tab w:val="left" w:pos="5666"/>
                <w:tab w:val="left" w:pos="6338"/>
              </w:tabs>
              <w:spacing w:line="228" w:lineRule="auto"/>
              <w:ind w:right="38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№10.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целесообразности,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сходств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составлении</w:t>
            </w:r>
            <w:r>
              <w:rPr>
                <w:sz w:val="28"/>
              </w:rPr>
              <w:tab/>
              <w:t>бизнес-плана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действующей</w:t>
            </w:r>
          </w:p>
          <w:p w:rsidR="008F1EC6" w:rsidRDefault="004B46F5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гостиницы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предприятия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туризма.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F1EC6" w:rsidRDefault="00CB7A42">
            <w:pPr>
              <w:pStyle w:val="TableParagraph"/>
              <w:spacing w:before="1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4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Тема 3.2. Разработка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концепции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проекта,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также его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маркетингового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обоснования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8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2753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28" w:lineRule="auto"/>
              <w:ind w:right="43" w:firstLine="0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концепции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планируемой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28" w:lineRule="auto"/>
              <w:ind w:right="45" w:firstLine="0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предприятия,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планирующего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(продажу)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продукции (услуг).</w:t>
            </w:r>
          </w:p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99" w:lineRule="exact"/>
              <w:ind w:left="393" w:hanging="28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(философии)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предприятия.</w:t>
            </w:r>
          </w:p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28" w:lineRule="auto"/>
              <w:ind w:right="37" w:firstLine="0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301" w:lineRule="exact"/>
              <w:ind w:left="393" w:hanging="28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маркетинга.</w:t>
            </w:r>
          </w:p>
          <w:p w:rsidR="008F1EC6" w:rsidRDefault="004B46F5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300" w:lineRule="exact"/>
              <w:ind w:left="393" w:hanging="287"/>
              <w:rPr>
                <w:sz w:val="28"/>
              </w:rPr>
            </w:pPr>
            <w:r>
              <w:rPr>
                <w:spacing w:val="-6"/>
                <w:sz w:val="28"/>
              </w:rPr>
              <w:t>Разработка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плана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производства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(эксплуатационной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программы).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spacing w:before="11"/>
              <w:ind w:left="0"/>
              <w:rPr>
                <w:b/>
                <w:sz w:val="44"/>
              </w:rPr>
            </w:pPr>
          </w:p>
          <w:p w:rsidR="008F1EC6" w:rsidRDefault="004B46F5">
            <w:pPr>
              <w:pStyle w:val="TableParagraph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918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11.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концепции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</w:p>
          <w:p w:rsidR="008F1EC6" w:rsidRDefault="004B46F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гостеприимства.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F1EC6" w:rsidRDefault="00CB7A42">
            <w:pPr>
              <w:pStyle w:val="TableParagraph"/>
              <w:spacing w:before="1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7984"/>
        <w:gridCol w:w="1124"/>
        <w:gridCol w:w="2835"/>
      </w:tblGrid>
      <w:tr w:rsidR="008F1EC6">
        <w:trPr>
          <w:trHeight w:val="290"/>
        </w:trPr>
        <w:tc>
          <w:tcPr>
            <w:tcW w:w="3231" w:type="dxa"/>
          </w:tcPr>
          <w:p w:rsidR="008F1EC6" w:rsidRDefault="004B46F5">
            <w:pPr>
              <w:pStyle w:val="TableParagraph"/>
              <w:spacing w:line="270" w:lineRule="exact"/>
              <w:ind w:left="0" w:right="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70" w:lineRule="exact"/>
              <w:ind w:left="0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270" w:lineRule="exact"/>
              <w:ind w:left="0" w:righ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35" w:type="dxa"/>
          </w:tcPr>
          <w:p w:rsidR="008F1EC6" w:rsidRDefault="004B46F5">
            <w:pPr>
              <w:pStyle w:val="TableParagraph"/>
              <w:spacing w:line="270" w:lineRule="exact"/>
              <w:ind w:left="0" w:right="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F1EC6">
        <w:trPr>
          <w:trHeight w:val="321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1494"/>
              <w:rPr>
                <w:b/>
                <w:sz w:val="28"/>
              </w:rPr>
            </w:pPr>
            <w:r>
              <w:rPr>
                <w:b/>
                <w:sz w:val="28"/>
              </w:rPr>
              <w:t>Тема 3.3.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pacing w:val="-4"/>
                <w:sz w:val="28"/>
              </w:rPr>
              <w:t>финансового</w:t>
            </w:r>
            <w:proofErr w:type="gramEnd"/>
          </w:p>
          <w:p w:rsidR="008F1EC6" w:rsidRDefault="004B46F5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обоснования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проекта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17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9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7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50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1449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line="275" w:lineRule="exact"/>
              <w:ind w:hanging="287"/>
              <w:rPr>
                <w:sz w:val="28"/>
              </w:rPr>
            </w:pPr>
            <w:r>
              <w:rPr>
                <w:sz w:val="28"/>
              </w:rPr>
              <w:t>Финансовый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8F1EC6" w:rsidRDefault="004B46F5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before="10" w:line="216" w:lineRule="auto"/>
              <w:ind w:left="107" w:right="46" w:firstLine="0"/>
              <w:rPr>
                <w:sz w:val="28"/>
              </w:rPr>
            </w:pPr>
            <w:r>
              <w:rPr>
                <w:sz w:val="28"/>
              </w:rPr>
              <w:t>Потребность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капитале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финансирования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(план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возврата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кредита).</w:t>
            </w:r>
          </w:p>
          <w:p w:rsidR="008F1EC6" w:rsidRDefault="004B46F5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line="279" w:lineRule="exact"/>
              <w:ind w:hanging="287"/>
              <w:rPr>
                <w:sz w:val="28"/>
              </w:rPr>
            </w:pPr>
            <w:r>
              <w:rPr>
                <w:sz w:val="28"/>
              </w:rPr>
              <w:t>Резюме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:rsidR="008F1EC6" w:rsidRDefault="004B46F5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line="286" w:lineRule="exact"/>
              <w:ind w:hanging="287"/>
              <w:rPr>
                <w:sz w:val="28"/>
              </w:rPr>
            </w:pPr>
            <w:r>
              <w:rPr>
                <w:sz w:val="28"/>
              </w:rPr>
              <w:t>Инвестиционное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4B46F5">
            <w:pPr>
              <w:pStyle w:val="TableParagraph"/>
              <w:spacing w:before="212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578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73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12.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F1EC6" w:rsidRDefault="004B46F5">
            <w:pPr>
              <w:pStyle w:val="TableParagraph"/>
              <w:spacing w:line="28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инвестиционного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предложения.</w:t>
            </w:r>
          </w:p>
        </w:tc>
        <w:tc>
          <w:tcPr>
            <w:tcW w:w="1124" w:type="dxa"/>
          </w:tcPr>
          <w:p w:rsidR="008F1EC6" w:rsidRDefault="004B46F5">
            <w:pPr>
              <w:pStyle w:val="TableParagraph"/>
              <w:spacing w:before="120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11215" w:type="dxa"/>
            <w:gridSpan w:val="2"/>
          </w:tcPr>
          <w:p w:rsidR="008F1EC6" w:rsidRDefault="004B46F5">
            <w:pPr>
              <w:pStyle w:val="TableParagraph"/>
              <w:spacing w:line="29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Раздел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4.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Роль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государства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предпринимательской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деятельности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  <w:tr w:rsidR="008F1EC6">
        <w:trPr>
          <w:trHeight w:val="323"/>
        </w:trPr>
        <w:tc>
          <w:tcPr>
            <w:tcW w:w="3231" w:type="dxa"/>
            <w:vMerge w:val="restart"/>
          </w:tcPr>
          <w:p w:rsidR="008F1EC6" w:rsidRDefault="004B46F5">
            <w:pPr>
              <w:pStyle w:val="TableParagraph"/>
              <w:ind w:left="110" w:right="370"/>
              <w:rPr>
                <w:b/>
                <w:sz w:val="28"/>
              </w:rPr>
            </w:pPr>
            <w:r>
              <w:rPr>
                <w:b/>
                <w:sz w:val="28"/>
              </w:rPr>
              <w:t>Тема 4.1.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Государственная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поддержка субъектов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предпринимательства</w:t>
            </w: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Содержание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учебного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материала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304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5" w:type="dxa"/>
            <w:vMerge w:val="restart"/>
          </w:tcPr>
          <w:p w:rsidR="008F1EC6" w:rsidRDefault="004B46F5">
            <w:pPr>
              <w:pStyle w:val="TableParagraph"/>
              <w:spacing w:line="320" w:lineRule="exact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8F1EC6" w:rsidRDefault="004B46F5">
            <w:pPr>
              <w:pStyle w:val="TableParagraph"/>
              <w:spacing w:before="247"/>
              <w:ind w:left="145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03-05</w:t>
            </w:r>
          </w:p>
          <w:p w:rsidR="008F1EC6" w:rsidRDefault="004B46F5">
            <w:pPr>
              <w:pStyle w:val="TableParagraph"/>
              <w:spacing w:before="249"/>
              <w:ind w:left="143" w:right="13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  <w:p w:rsidR="008F1EC6" w:rsidRDefault="004B46F5">
            <w:pPr>
              <w:pStyle w:val="TableParagraph"/>
              <w:spacing w:before="247"/>
              <w:ind w:left="142" w:right="138"/>
              <w:jc w:val="center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1-4,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7-10</w:t>
            </w:r>
          </w:p>
        </w:tc>
      </w:tr>
      <w:tr w:rsidR="008F1EC6">
        <w:trPr>
          <w:trHeight w:val="3478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line="274" w:lineRule="exact"/>
              <w:ind w:hanging="287"/>
              <w:jc w:val="both"/>
              <w:rPr>
                <w:sz w:val="28"/>
              </w:rPr>
            </w:pPr>
            <w:r>
              <w:rPr>
                <w:spacing w:val="-8"/>
                <w:sz w:val="28"/>
              </w:rPr>
              <w:t>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организации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предпринимательства.</w:t>
            </w:r>
          </w:p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before="9" w:line="216" w:lineRule="auto"/>
              <w:ind w:left="107" w:right="47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Предприниматели и Фонд поддержки предпринимательства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конкуренции.</w:t>
            </w:r>
          </w:p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before="2" w:line="216" w:lineRule="auto"/>
              <w:ind w:left="107" w:right="46" w:firstLine="0"/>
              <w:jc w:val="both"/>
              <w:rPr>
                <w:sz w:val="28"/>
              </w:rPr>
            </w:pPr>
            <w:r>
              <w:rPr>
                <w:sz w:val="28"/>
              </w:rPr>
              <w:t>Процедура получения кредита из финансовых ресурсов Фонда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конкуренции.</w:t>
            </w:r>
          </w:p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line="279" w:lineRule="exact"/>
              <w:ind w:hanging="287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Роль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банков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финансировании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предпринимательских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проектов.</w:t>
            </w:r>
          </w:p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before="10" w:line="216" w:lineRule="auto"/>
              <w:ind w:left="107" w:right="38" w:firstLine="0"/>
              <w:jc w:val="both"/>
              <w:rPr>
                <w:sz w:val="28"/>
              </w:rPr>
            </w:pPr>
            <w:r>
              <w:rPr>
                <w:sz w:val="28"/>
              </w:rPr>
              <w:t>Источники льготного финансирования 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субвенции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начинающим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СМП,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субсидии на разработку инновационных проектов, компенсации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процентной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ставки,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бюджетный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кредит,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лизинг.</w:t>
            </w:r>
          </w:p>
          <w:p w:rsidR="008F1EC6" w:rsidRDefault="004B46F5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line="292" w:lineRule="exact"/>
              <w:ind w:left="107" w:right="44" w:firstLine="0"/>
              <w:jc w:val="both"/>
              <w:rPr>
                <w:sz w:val="28"/>
              </w:rPr>
            </w:pPr>
            <w:r>
              <w:rPr>
                <w:sz w:val="28"/>
              </w:rPr>
              <w:t>Инфраструктура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гостеприимстве.</w:t>
            </w:r>
          </w:p>
        </w:tc>
        <w:tc>
          <w:tcPr>
            <w:tcW w:w="1124" w:type="dxa"/>
          </w:tcPr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8F1EC6">
            <w:pPr>
              <w:pStyle w:val="TableParagraph"/>
              <w:ind w:left="0"/>
              <w:rPr>
                <w:b/>
                <w:sz w:val="30"/>
              </w:rPr>
            </w:pPr>
          </w:p>
          <w:p w:rsidR="008F1EC6" w:rsidRDefault="00393E4C">
            <w:pPr>
              <w:pStyle w:val="TableParagraph"/>
              <w:spacing w:before="190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321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том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числе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практических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лабораторных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line="301" w:lineRule="exact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580"/>
        </w:trPr>
        <w:tc>
          <w:tcPr>
            <w:tcW w:w="3231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8F1EC6" w:rsidRDefault="004B46F5">
            <w:pPr>
              <w:pStyle w:val="TableParagraph"/>
              <w:spacing w:line="275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№13.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заявки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льготное</w:t>
            </w:r>
            <w:proofErr w:type="gramEnd"/>
          </w:p>
          <w:p w:rsidR="008F1EC6" w:rsidRDefault="004B46F5">
            <w:pPr>
              <w:pStyle w:val="TableParagraph"/>
              <w:spacing w:line="285" w:lineRule="exact"/>
              <w:rPr>
                <w:sz w:val="28"/>
              </w:rPr>
            </w:pPr>
            <w:r>
              <w:rPr>
                <w:sz w:val="28"/>
              </w:rPr>
              <w:t>финансирование,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субвенции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гранта.</w:t>
            </w:r>
          </w:p>
        </w:tc>
        <w:tc>
          <w:tcPr>
            <w:tcW w:w="1124" w:type="dxa"/>
          </w:tcPr>
          <w:p w:rsidR="008F1EC6" w:rsidRDefault="00CB7A42">
            <w:pPr>
              <w:pStyle w:val="TableParagraph"/>
              <w:spacing w:before="122"/>
              <w:ind w:left="6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89"/>
        </w:trPr>
        <w:tc>
          <w:tcPr>
            <w:tcW w:w="15174" w:type="dxa"/>
            <w:gridSpan w:val="4"/>
          </w:tcPr>
          <w:p w:rsidR="008F1EC6" w:rsidRDefault="004B46F5">
            <w:pPr>
              <w:pStyle w:val="TableParagraph"/>
              <w:spacing w:line="270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Промежуточная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аттестация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(дифференцированный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зачет)</w:t>
            </w:r>
            <w:r w:rsidR="00393E4C">
              <w:rPr>
                <w:b/>
                <w:spacing w:val="-3"/>
                <w:sz w:val="28"/>
              </w:rPr>
              <w:t xml:space="preserve"> – 2 часа</w:t>
            </w:r>
          </w:p>
        </w:tc>
      </w:tr>
      <w:tr w:rsidR="008F1EC6">
        <w:trPr>
          <w:trHeight w:val="290"/>
        </w:trPr>
        <w:tc>
          <w:tcPr>
            <w:tcW w:w="11215" w:type="dxa"/>
            <w:gridSpan w:val="2"/>
          </w:tcPr>
          <w:p w:rsidR="008F1EC6" w:rsidRDefault="004B46F5">
            <w:pPr>
              <w:pStyle w:val="TableParagraph"/>
              <w:spacing w:line="27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124" w:type="dxa"/>
          </w:tcPr>
          <w:p w:rsidR="008F1EC6" w:rsidRDefault="00393E4C">
            <w:pPr>
              <w:pStyle w:val="TableParagraph"/>
              <w:spacing w:line="270" w:lineRule="exact"/>
              <w:ind w:left="430" w:right="3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</w:t>
            </w:r>
          </w:p>
        </w:tc>
        <w:tc>
          <w:tcPr>
            <w:tcW w:w="2835" w:type="dxa"/>
          </w:tcPr>
          <w:p w:rsidR="008F1EC6" w:rsidRDefault="008F1EC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F1EC6" w:rsidRDefault="008F1EC6">
      <w:pPr>
        <w:rPr>
          <w:sz w:val="20"/>
        </w:rPr>
        <w:sectPr w:rsidR="008F1EC6">
          <w:pgSz w:w="16840" w:h="11910" w:orient="landscape"/>
          <w:pgMar w:top="1100" w:right="560" w:bottom="1160" w:left="880" w:header="0" w:footer="976" w:gutter="0"/>
          <w:cols w:space="720"/>
        </w:sectPr>
      </w:pPr>
    </w:p>
    <w:p w:rsidR="008F1EC6" w:rsidRDefault="004B46F5">
      <w:pPr>
        <w:pStyle w:val="a4"/>
        <w:numPr>
          <w:ilvl w:val="0"/>
          <w:numId w:val="19"/>
        </w:numPr>
        <w:tabs>
          <w:tab w:val="left" w:pos="1565"/>
        </w:tabs>
        <w:spacing w:before="65"/>
        <w:ind w:left="3825" w:right="1649" w:hanging="2543"/>
        <w:jc w:val="left"/>
        <w:rPr>
          <w:b/>
          <w:sz w:val="28"/>
        </w:rPr>
      </w:pPr>
      <w:bookmarkStart w:id="3" w:name="3._условия_реализации_РАБОЧЕЙ_программы_"/>
      <w:bookmarkEnd w:id="3"/>
      <w:r>
        <w:rPr>
          <w:b/>
          <w:sz w:val="28"/>
        </w:rPr>
        <w:lastRenderedPageBreak/>
        <w:t>УСЛОВИЯ РЕАЛИЗАЦИИ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8F1EC6" w:rsidRDefault="008F1EC6">
      <w:pPr>
        <w:pStyle w:val="a3"/>
        <w:spacing w:before="1"/>
        <w:rPr>
          <w:b/>
        </w:rPr>
      </w:pPr>
    </w:p>
    <w:p w:rsidR="008F1EC6" w:rsidRDefault="00486C4D">
      <w:pPr>
        <w:pStyle w:val="1"/>
        <w:numPr>
          <w:ilvl w:val="1"/>
          <w:numId w:val="5"/>
        </w:numPr>
        <w:tabs>
          <w:tab w:val="left" w:pos="1114"/>
          <w:tab w:val="left" w:pos="1116"/>
          <w:tab w:val="left" w:pos="3075"/>
          <w:tab w:val="left" w:pos="3687"/>
          <w:tab w:val="left" w:pos="6083"/>
        </w:tabs>
        <w:ind w:right="607" w:firstLine="0"/>
        <w:jc w:val="left"/>
      </w:pPr>
      <w:r>
        <w:pict>
          <v:rect id="_x0000_s1029" style="position:absolute;left:0;text-align:left;margin-left:422.55pt;margin-top:31.45pt;width:131pt;height:18pt;z-index:-16708096;mso-position-horizontal-relative:page" stroked="f">
            <w10:wrap anchorx="page"/>
          </v:rect>
        </w:pict>
      </w:r>
      <w:r w:rsidR="004B46F5">
        <w:t>Требования</w:t>
      </w:r>
      <w:r w:rsidR="004B46F5">
        <w:tab/>
        <w:t>к</w:t>
      </w:r>
      <w:r w:rsidR="004B46F5">
        <w:tab/>
        <w:t>минимальному</w:t>
      </w:r>
      <w:r w:rsidR="004B46F5">
        <w:tab/>
        <w:t>материально-техническому</w:t>
      </w:r>
      <w:r w:rsidR="004B46F5">
        <w:rPr>
          <w:spacing w:val="-67"/>
        </w:rPr>
        <w:t xml:space="preserve"> </w:t>
      </w:r>
      <w:r w:rsidR="004B46F5">
        <w:t>обеспечению</w:t>
      </w:r>
    </w:p>
    <w:p w:rsidR="008F1EC6" w:rsidRDefault="00486C4D">
      <w:pPr>
        <w:tabs>
          <w:tab w:val="left" w:pos="2160"/>
          <w:tab w:val="left" w:pos="5220"/>
        </w:tabs>
        <w:spacing w:line="327" w:lineRule="exact"/>
        <w:ind w:left="950"/>
        <w:rPr>
          <w:rFonts w:ascii="Lucida Sans Unicode" w:hAnsi="Lucida Sans Unicode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3pt;margin-top:.3pt;width:128.3pt;height:15.55pt;z-index:-16709120;mso-position-horizontal-relative:page" filled="f" stroked="f">
            <v:textbox inset="0,0,0,0">
              <w:txbxContent>
                <w:p w:rsidR="004B46F5" w:rsidRDefault="004B46F5">
                  <w:pPr>
                    <w:pStyle w:val="a3"/>
                    <w:tabs>
                      <w:tab w:val="left" w:pos="340"/>
                      <w:tab w:val="left" w:pos="1242"/>
                      <w:tab w:val="left" w:pos="2414"/>
                    </w:tabs>
                    <w:spacing w:line="311" w:lineRule="exact"/>
                  </w:pPr>
                  <w:r>
                    <w:t>в</w:t>
                  </w:r>
                  <w:r>
                    <w:tab/>
                    <w:t>сфере</w:t>
                  </w:r>
                  <w:r>
                    <w:tab/>
                    <w:t>туризма</w:t>
                  </w:r>
                  <w:r>
                    <w:tab/>
                  </w:r>
                  <w:r>
                    <w:rPr>
                      <w:spacing w:val="-5"/>
                    </w:rPr>
                    <w:t>и</w:t>
                  </w:r>
                </w:p>
              </w:txbxContent>
            </v:textbox>
            <w10:wrap anchorx="page"/>
          </v:shape>
        </w:pict>
      </w:r>
      <w:r>
        <w:pict>
          <v:shape id="_x0000_s1027" type="#_x0000_t202" style="position:absolute;left:0;text-align:left;margin-left:85.1pt;margin-top:16.35pt;width:105.4pt;height:15.55pt;z-index:-16708608;mso-position-horizontal-relative:page" filled="f" stroked="f">
            <v:textbox inset="0,0,0,0">
              <w:txbxContent>
                <w:p w:rsidR="004B46F5" w:rsidRDefault="004B46F5">
                  <w:pPr>
                    <w:pStyle w:val="a3"/>
                    <w:spacing w:line="311" w:lineRule="exact"/>
                  </w:pPr>
                  <w:r>
                    <w:t>гостеприимства»,</w:t>
                  </w:r>
                </w:p>
              </w:txbxContent>
            </v:textbox>
            <w10:wrap anchorx="page"/>
          </v:shape>
        </w:pict>
      </w:r>
      <w:r>
        <w:pict>
          <v:rect id="_x0000_s1026" style="position:absolute;left:0;text-align:left;margin-left:81.8pt;margin-top:20.35pt;width:110pt;height:13pt;z-index:-16707584;mso-position-horizontal-relative:page" stroked="f">
            <w10:wrap anchorx="page"/>
          </v:rect>
        </w:pict>
      </w:r>
      <w:r w:rsidR="004B46F5">
        <w:rPr>
          <w:sz w:val="28"/>
        </w:rPr>
        <w:t>Кабинет</w:t>
      </w:r>
      <w:r w:rsidR="004B46F5">
        <w:rPr>
          <w:sz w:val="28"/>
        </w:rPr>
        <w:tab/>
        <w:t>«Предпринимательской</w:t>
      </w:r>
      <w:r w:rsidR="004B46F5">
        <w:rPr>
          <w:sz w:val="28"/>
        </w:rPr>
        <w:tab/>
      </w:r>
      <w:r w:rsidR="004B46F5">
        <w:rPr>
          <w:w w:val="95"/>
          <w:sz w:val="28"/>
        </w:rPr>
        <w:t>деятельности</w:t>
      </w:r>
      <w:r w:rsidR="004B46F5">
        <w:rPr>
          <w:spacing w:val="6"/>
          <w:w w:val="95"/>
          <w:sz w:val="28"/>
        </w:rPr>
        <w:t xml:space="preserve"> </w:t>
      </w:r>
      <w:r w:rsidR="004B46F5">
        <w:rPr>
          <w:rFonts w:ascii="Lucida Sans Unicode" w:hAnsi="Lucida Sans Unicode"/>
          <w:w w:val="95"/>
          <w:position w:val="-5"/>
          <w:sz w:val="24"/>
        </w:rPr>
        <w:t>в</w:t>
      </w:r>
      <w:r w:rsidR="004B46F5">
        <w:rPr>
          <w:rFonts w:ascii="Lucida Sans Unicode" w:hAnsi="Lucida Sans Unicode"/>
          <w:spacing w:val="-3"/>
          <w:w w:val="95"/>
          <w:position w:val="-5"/>
          <w:sz w:val="24"/>
        </w:rPr>
        <w:t xml:space="preserve"> </w:t>
      </w:r>
      <w:r w:rsidR="004B46F5">
        <w:rPr>
          <w:rFonts w:ascii="Lucida Sans Unicode" w:hAnsi="Lucida Sans Unicode"/>
          <w:w w:val="95"/>
          <w:position w:val="-5"/>
          <w:sz w:val="24"/>
        </w:rPr>
        <w:t>сфере</w:t>
      </w:r>
      <w:r w:rsidR="004B46F5">
        <w:rPr>
          <w:rFonts w:ascii="Lucida Sans Unicode" w:hAnsi="Lucida Sans Unicode"/>
          <w:spacing w:val="-3"/>
          <w:w w:val="95"/>
          <w:position w:val="-5"/>
          <w:sz w:val="24"/>
        </w:rPr>
        <w:t xml:space="preserve"> </w:t>
      </w:r>
      <w:proofErr w:type="gramStart"/>
      <w:r w:rsidR="004B46F5">
        <w:rPr>
          <w:rFonts w:ascii="Lucida Sans Unicode" w:hAnsi="Lucida Sans Unicode"/>
          <w:w w:val="95"/>
          <w:position w:val="-5"/>
          <w:sz w:val="24"/>
        </w:rPr>
        <w:t>гостиничного</w:t>
      </w:r>
      <w:proofErr w:type="gramEnd"/>
    </w:p>
    <w:p w:rsidR="008F1EC6" w:rsidRDefault="008F1EC6">
      <w:pPr>
        <w:spacing w:line="327" w:lineRule="exact"/>
        <w:rPr>
          <w:rFonts w:ascii="Lucida Sans Unicode" w:hAnsi="Lucida Sans Unicode"/>
          <w:sz w:val="24"/>
        </w:rPr>
        <w:sectPr w:rsidR="008F1EC6">
          <w:footerReference w:type="default" r:id="rId10"/>
          <w:pgSz w:w="11910" w:h="16840"/>
          <w:pgMar w:top="1580" w:right="240" w:bottom="1160" w:left="1460" w:header="0" w:footer="976" w:gutter="0"/>
          <w:cols w:space="720"/>
        </w:sectPr>
      </w:pPr>
    </w:p>
    <w:p w:rsidR="008F1EC6" w:rsidRDefault="004B46F5">
      <w:pPr>
        <w:spacing w:before="36" w:line="286" w:lineRule="exact"/>
        <w:ind w:left="945"/>
        <w:rPr>
          <w:rFonts w:ascii="Lucida Sans Unicode" w:hAnsi="Lucida Sans Unicode"/>
          <w:sz w:val="24"/>
        </w:rPr>
      </w:pPr>
      <w:r>
        <w:rPr>
          <w:rFonts w:ascii="Lucida Sans Unicode" w:hAnsi="Lucida Sans Unicode"/>
          <w:w w:val="95"/>
          <w:sz w:val="24"/>
        </w:rPr>
        <w:lastRenderedPageBreak/>
        <w:t>бизнеса»,</w:t>
      </w:r>
    </w:p>
    <w:p w:rsidR="008F1EC6" w:rsidRDefault="004B46F5">
      <w:pPr>
        <w:pStyle w:val="a3"/>
        <w:spacing w:line="311" w:lineRule="exact"/>
        <w:ind w:left="331"/>
      </w:pPr>
      <w:r>
        <w:br w:type="column"/>
      </w:r>
      <w:proofErr w:type="gramStart"/>
      <w:r>
        <w:lastRenderedPageBreak/>
        <w:t>оснащенный</w:t>
      </w:r>
      <w:proofErr w:type="gramEnd"/>
      <w:r>
        <w:rPr>
          <w:spacing w:val="-11"/>
        </w:rPr>
        <w:t xml:space="preserve"> </w:t>
      </w:r>
      <w:r>
        <w:t>оборудованием:</w:t>
      </w:r>
    </w:p>
    <w:p w:rsidR="008F1EC6" w:rsidRDefault="008F1EC6">
      <w:pPr>
        <w:spacing w:line="311" w:lineRule="exact"/>
        <w:sectPr w:rsidR="008F1EC6">
          <w:type w:val="continuous"/>
          <w:pgSz w:w="11910" w:h="16840"/>
          <w:pgMar w:top="1580" w:right="240" w:bottom="280" w:left="1460" w:header="720" w:footer="720" w:gutter="0"/>
          <w:cols w:num="2" w:space="720" w:equalWidth="0">
            <w:col w:w="2047" w:space="40"/>
            <w:col w:w="8123"/>
          </w:cols>
        </w:sectPr>
      </w:pPr>
    </w:p>
    <w:p w:rsidR="008F1EC6" w:rsidRDefault="004B46F5">
      <w:pPr>
        <w:pStyle w:val="a3"/>
        <w:ind w:left="950" w:right="2961"/>
      </w:pPr>
      <w:r>
        <w:lastRenderedPageBreak/>
        <w:t xml:space="preserve">посадочными местами по количеству </w:t>
      </w:r>
      <w:proofErr w:type="gramStart"/>
      <w:r>
        <w:t>обучающихся</w:t>
      </w:r>
      <w:proofErr w:type="gramEnd"/>
      <w:r>
        <w:t>;</w:t>
      </w:r>
      <w:r>
        <w:rPr>
          <w:spacing w:val="-67"/>
        </w:rPr>
        <w:t xml:space="preserve"> </w:t>
      </w:r>
      <w:r>
        <w:t>рабочим</w:t>
      </w:r>
      <w:r>
        <w:rPr>
          <w:spacing w:val="-1"/>
        </w:rPr>
        <w:t xml:space="preserve"> </w:t>
      </w:r>
      <w:r>
        <w:t>местом</w:t>
      </w:r>
      <w:r>
        <w:rPr>
          <w:spacing w:val="-3"/>
        </w:rPr>
        <w:t xml:space="preserve"> </w:t>
      </w:r>
      <w:r>
        <w:t>преподавателя;</w:t>
      </w:r>
    </w:p>
    <w:p w:rsidR="008F1EC6" w:rsidRDefault="004B46F5">
      <w:pPr>
        <w:pStyle w:val="a3"/>
        <w:spacing w:line="321" w:lineRule="exact"/>
        <w:ind w:left="950"/>
      </w:pPr>
      <w:r>
        <w:t>комплектом</w:t>
      </w:r>
      <w:r>
        <w:rPr>
          <w:spacing w:val="-4"/>
        </w:rPr>
        <w:t xml:space="preserve"> </w:t>
      </w:r>
      <w:r>
        <w:t>учебно-наглядных</w:t>
      </w:r>
      <w:r>
        <w:rPr>
          <w:spacing w:val="-6"/>
        </w:rPr>
        <w:t xml:space="preserve"> </w:t>
      </w:r>
      <w:r>
        <w:t>пособий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дисциплине;</w:t>
      </w:r>
    </w:p>
    <w:p w:rsidR="008F1EC6" w:rsidRDefault="004B46F5">
      <w:pPr>
        <w:pStyle w:val="a3"/>
        <w:ind w:left="242" w:firstLine="707"/>
      </w:pPr>
      <w:r>
        <w:t>техническими</w:t>
      </w:r>
      <w:r>
        <w:rPr>
          <w:spacing w:val="29"/>
        </w:rPr>
        <w:t xml:space="preserve"> </w:t>
      </w:r>
      <w:r>
        <w:t>средствами</w:t>
      </w:r>
      <w:r>
        <w:rPr>
          <w:spacing w:val="26"/>
        </w:rPr>
        <w:t xml:space="preserve"> </w:t>
      </w:r>
      <w:r>
        <w:t>обучения:</w:t>
      </w:r>
      <w:r>
        <w:rPr>
          <w:spacing w:val="27"/>
        </w:rPr>
        <w:t xml:space="preserve"> </w:t>
      </w:r>
      <w:r>
        <w:t>компьютером</w:t>
      </w:r>
      <w:r>
        <w:rPr>
          <w:spacing w:val="27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лицензионным</w:t>
      </w:r>
      <w:r>
        <w:rPr>
          <w:spacing w:val="-67"/>
        </w:rPr>
        <w:t xml:space="preserve"> </w:t>
      </w:r>
      <w:r>
        <w:t>программным</w:t>
      </w:r>
      <w:r>
        <w:rPr>
          <w:spacing w:val="-1"/>
        </w:rPr>
        <w:t xml:space="preserve"> </w:t>
      </w:r>
      <w:r>
        <w:t>обеспечением</w:t>
      </w:r>
      <w:r>
        <w:rPr>
          <w:spacing w:val="-4"/>
        </w:rPr>
        <w:t xml:space="preserve"> </w:t>
      </w:r>
      <w:r>
        <w:t>и мультимедийным</w:t>
      </w:r>
      <w:r>
        <w:rPr>
          <w:spacing w:val="-1"/>
        </w:rPr>
        <w:t xml:space="preserve"> </w:t>
      </w:r>
      <w:r>
        <w:t>проектором.</w:t>
      </w:r>
    </w:p>
    <w:p w:rsidR="008F1EC6" w:rsidRDefault="008F1EC6">
      <w:pPr>
        <w:pStyle w:val="a3"/>
        <w:spacing w:before="6"/>
        <w:rPr>
          <w:sz w:val="27"/>
        </w:rPr>
      </w:pPr>
    </w:p>
    <w:p w:rsidR="008F1EC6" w:rsidRDefault="004B46F5">
      <w:pPr>
        <w:pStyle w:val="1"/>
        <w:numPr>
          <w:ilvl w:val="1"/>
          <w:numId w:val="5"/>
        </w:numPr>
        <w:tabs>
          <w:tab w:val="left" w:pos="1687"/>
        </w:tabs>
        <w:ind w:left="1686" w:hanging="493"/>
        <w:jc w:val="left"/>
      </w:pPr>
      <w:bookmarkStart w:id="4" w:name="3.2._Информационное_обеспечение_реализац"/>
      <w:bookmarkEnd w:id="4"/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</w:p>
    <w:p w:rsidR="008F1EC6" w:rsidRDefault="008F1EC6">
      <w:pPr>
        <w:pStyle w:val="a3"/>
        <w:spacing w:before="4"/>
        <w:rPr>
          <w:b/>
          <w:sz w:val="38"/>
        </w:rPr>
      </w:pPr>
    </w:p>
    <w:p w:rsidR="008F1EC6" w:rsidRDefault="004B46F5">
      <w:pPr>
        <w:pStyle w:val="a4"/>
        <w:numPr>
          <w:ilvl w:val="2"/>
          <w:numId w:val="4"/>
        </w:numPr>
        <w:tabs>
          <w:tab w:val="left" w:pos="1651"/>
        </w:tabs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издания</w:t>
      </w:r>
    </w:p>
    <w:p w:rsidR="008F1EC6" w:rsidRDefault="004B46F5">
      <w:pPr>
        <w:pStyle w:val="a4"/>
        <w:numPr>
          <w:ilvl w:val="0"/>
          <w:numId w:val="3"/>
        </w:numPr>
        <w:tabs>
          <w:tab w:val="left" w:pos="1658"/>
        </w:tabs>
        <w:spacing w:before="118" w:line="276" w:lineRule="auto"/>
        <w:ind w:right="607" w:firstLine="707"/>
        <w:jc w:val="both"/>
        <w:rPr>
          <w:sz w:val="28"/>
        </w:rPr>
      </w:pPr>
      <w:r>
        <w:rPr>
          <w:sz w:val="28"/>
        </w:rPr>
        <w:t xml:space="preserve">Боголюбов,    В.    С.     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   менеджмент    в    туризме</w:t>
      </w:r>
      <w:r>
        <w:rPr>
          <w:spacing w:val="-67"/>
          <w:sz w:val="28"/>
        </w:rPr>
        <w:t xml:space="preserve"> </w:t>
      </w:r>
      <w:r>
        <w:rPr>
          <w:sz w:val="28"/>
        </w:rPr>
        <w:t>и гостиничном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4"/>
          <w:sz w:val="28"/>
        </w:rPr>
        <w:t xml:space="preserve"> </w:t>
      </w:r>
      <w:r>
        <w:rPr>
          <w:sz w:val="28"/>
        </w:rPr>
        <w:t>Боголюбов.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2-е</w:t>
      </w:r>
      <w:r>
        <w:rPr>
          <w:spacing w:val="2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6"/>
          <w:sz w:val="28"/>
        </w:rPr>
        <w:t xml:space="preserve"> </w:t>
      </w:r>
      <w:r>
        <w:rPr>
          <w:sz w:val="28"/>
        </w:rPr>
        <w:t>Москва:</w:t>
      </w:r>
    </w:p>
    <w:p w:rsidR="008F1EC6" w:rsidRDefault="004B46F5">
      <w:pPr>
        <w:spacing w:line="350" w:lineRule="exact"/>
        <w:ind w:left="242"/>
        <w:jc w:val="both"/>
        <w:rPr>
          <w:rFonts w:ascii="Verdana" w:hAnsi="Verdana"/>
          <w:sz w:val="24"/>
        </w:rPr>
      </w:pPr>
      <w:r>
        <w:rPr>
          <w:w w:val="90"/>
          <w:position w:val="4"/>
          <w:sz w:val="28"/>
        </w:rPr>
        <w:t>Издательство</w:t>
      </w:r>
      <w:r>
        <w:rPr>
          <w:spacing w:val="18"/>
          <w:w w:val="90"/>
          <w:position w:val="4"/>
          <w:sz w:val="28"/>
        </w:rPr>
        <w:t xml:space="preserve"> </w:t>
      </w:r>
      <w:proofErr w:type="spellStart"/>
      <w:r>
        <w:rPr>
          <w:w w:val="90"/>
          <w:position w:val="4"/>
          <w:sz w:val="28"/>
        </w:rPr>
        <w:t>Юрайт</w:t>
      </w:r>
      <w:proofErr w:type="spellEnd"/>
      <w:r>
        <w:rPr>
          <w:w w:val="90"/>
          <w:position w:val="4"/>
          <w:sz w:val="28"/>
        </w:rPr>
        <w:t>,</w:t>
      </w:r>
      <w:r>
        <w:rPr>
          <w:spacing w:val="17"/>
          <w:w w:val="90"/>
          <w:position w:val="4"/>
          <w:sz w:val="28"/>
        </w:rPr>
        <w:t xml:space="preserve"> </w:t>
      </w:r>
      <w:r>
        <w:rPr>
          <w:w w:val="90"/>
          <w:position w:val="4"/>
          <w:sz w:val="28"/>
        </w:rPr>
        <w:t>2021.</w:t>
      </w:r>
      <w:r>
        <w:rPr>
          <w:spacing w:val="15"/>
          <w:w w:val="90"/>
          <w:position w:val="4"/>
          <w:sz w:val="28"/>
        </w:rPr>
        <w:t xml:space="preserve"> </w:t>
      </w:r>
      <w:r>
        <w:rPr>
          <w:w w:val="90"/>
          <w:position w:val="4"/>
          <w:sz w:val="28"/>
        </w:rPr>
        <w:t>–</w:t>
      </w:r>
      <w:r>
        <w:rPr>
          <w:spacing w:val="18"/>
          <w:w w:val="90"/>
          <w:position w:val="4"/>
          <w:sz w:val="28"/>
        </w:rPr>
        <w:t xml:space="preserve"> </w:t>
      </w:r>
      <w:r>
        <w:rPr>
          <w:w w:val="90"/>
          <w:position w:val="4"/>
          <w:sz w:val="28"/>
        </w:rPr>
        <w:t>293</w:t>
      </w:r>
      <w:r>
        <w:rPr>
          <w:spacing w:val="15"/>
          <w:w w:val="90"/>
          <w:position w:val="4"/>
          <w:sz w:val="28"/>
        </w:rPr>
        <w:t xml:space="preserve"> </w:t>
      </w:r>
      <w:r>
        <w:rPr>
          <w:w w:val="90"/>
          <w:position w:val="4"/>
          <w:sz w:val="28"/>
        </w:rPr>
        <w:t>с.;</w:t>
      </w:r>
      <w:r>
        <w:rPr>
          <w:rFonts w:ascii="Verdana" w:hAnsi="Verdana"/>
          <w:w w:val="90"/>
          <w:sz w:val="24"/>
        </w:rPr>
        <w:t>//</w:t>
      </w:r>
      <w:r>
        <w:rPr>
          <w:rFonts w:ascii="Verdana" w:hAnsi="Verdana"/>
          <w:spacing w:val="2"/>
          <w:w w:val="90"/>
          <w:sz w:val="24"/>
        </w:rPr>
        <w:t xml:space="preserve"> </w:t>
      </w:r>
      <w:r>
        <w:rPr>
          <w:rFonts w:ascii="Verdana" w:hAnsi="Verdana"/>
          <w:w w:val="90"/>
          <w:sz w:val="24"/>
        </w:rPr>
        <w:t>ЭБС</w:t>
      </w:r>
      <w:r>
        <w:rPr>
          <w:rFonts w:ascii="Verdana" w:hAnsi="Verdana"/>
          <w:spacing w:val="1"/>
          <w:w w:val="90"/>
          <w:sz w:val="24"/>
        </w:rPr>
        <w:t xml:space="preserve"> </w:t>
      </w:r>
      <w:proofErr w:type="spellStart"/>
      <w:r>
        <w:rPr>
          <w:rFonts w:ascii="Verdana" w:hAnsi="Verdana"/>
          <w:w w:val="90"/>
          <w:sz w:val="24"/>
        </w:rPr>
        <w:t>Юрайт</w:t>
      </w:r>
      <w:proofErr w:type="spellEnd"/>
      <w:r>
        <w:rPr>
          <w:rFonts w:ascii="Verdana" w:hAnsi="Verdana"/>
          <w:w w:val="90"/>
          <w:sz w:val="24"/>
        </w:rPr>
        <w:t>.</w:t>
      </w:r>
      <w:r>
        <w:rPr>
          <w:rFonts w:ascii="Verdana" w:hAnsi="Verdana"/>
          <w:spacing w:val="1"/>
          <w:w w:val="90"/>
          <w:sz w:val="24"/>
        </w:rPr>
        <w:t xml:space="preserve"> </w:t>
      </w:r>
      <w:r>
        <w:rPr>
          <w:rFonts w:ascii="Verdana" w:hAnsi="Verdana"/>
          <w:w w:val="90"/>
          <w:sz w:val="24"/>
        </w:rPr>
        <w:t>–</w:t>
      </w:r>
      <w:r>
        <w:rPr>
          <w:rFonts w:ascii="Verdana" w:hAnsi="Verdana"/>
          <w:spacing w:val="1"/>
          <w:w w:val="90"/>
          <w:sz w:val="24"/>
        </w:rPr>
        <w:t xml:space="preserve"> </w:t>
      </w:r>
      <w:r>
        <w:rPr>
          <w:rFonts w:ascii="Verdana" w:hAnsi="Verdana"/>
          <w:w w:val="90"/>
          <w:sz w:val="24"/>
        </w:rPr>
        <w:t>URL:</w:t>
      </w:r>
      <w:r>
        <w:rPr>
          <w:rFonts w:ascii="Verdana" w:hAnsi="Verdana"/>
          <w:spacing w:val="2"/>
          <w:w w:val="90"/>
          <w:sz w:val="24"/>
        </w:rPr>
        <w:t xml:space="preserve"> </w:t>
      </w:r>
      <w:r>
        <w:rPr>
          <w:rFonts w:ascii="Verdana" w:hAnsi="Verdana"/>
          <w:w w:val="90"/>
          <w:sz w:val="24"/>
        </w:rPr>
        <w:t>https://urait.ru/bcode/475817</w:t>
      </w:r>
    </w:p>
    <w:p w:rsidR="008F1EC6" w:rsidRDefault="004B46F5">
      <w:pPr>
        <w:pStyle w:val="a4"/>
        <w:numPr>
          <w:ilvl w:val="0"/>
          <w:numId w:val="3"/>
        </w:numPr>
        <w:tabs>
          <w:tab w:val="left" w:pos="1658"/>
        </w:tabs>
        <w:spacing w:before="20" w:line="276" w:lineRule="auto"/>
        <w:ind w:right="606" w:firstLine="707"/>
        <w:jc w:val="both"/>
        <w:rPr>
          <w:sz w:val="28"/>
        </w:rPr>
      </w:pPr>
      <w:r>
        <w:rPr>
          <w:sz w:val="28"/>
        </w:rPr>
        <w:t>Каратаева,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 учебное пособие / О. Г. Каратаева, О. С. Гаврилова. – Саратов: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Ай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Пи Эр</w:t>
      </w:r>
      <w:r>
        <w:rPr>
          <w:spacing w:val="1"/>
          <w:sz w:val="28"/>
        </w:rPr>
        <w:t xml:space="preserve"> </w:t>
      </w:r>
      <w:r>
        <w:rPr>
          <w:sz w:val="28"/>
        </w:rPr>
        <w:t>Медиа,</w:t>
      </w:r>
      <w:r>
        <w:rPr>
          <w:spacing w:val="-1"/>
          <w:sz w:val="28"/>
        </w:rPr>
        <w:t xml:space="preserve"> </w:t>
      </w:r>
      <w:r>
        <w:rPr>
          <w:sz w:val="28"/>
        </w:rPr>
        <w:t>2018.</w:t>
      </w:r>
      <w:r>
        <w:rPr>
          <w:spacing w:val="-2"/>
          <w:sz w:val="28"/>
        </w:rPr>
        <w:t xml:space="preserve"> </w:t>
      </w:r>
      <w:r>
        <w:rPr>
          <w:sz w:val="28"/>
        </w:rPr>
        <w:t>– 111</w:t>
      </w:r>
      <w:r>
        <w:rPr>
          <w:spacing w:val="-3"/>
          <w:sz w:val="28"/>
        </w:rPr>
        <w:t xml:space="preserve"> </w:t>
      </w:r>
      <w:r>
        <w:rPr>
          <w:sz w:val="28"/>
        </w:rPr>
        <w:t>c.;</w:t>
      </w:r>
    </w:p>
    <w:p w:rsidR="008F1EC6" w:rsidRDefault="004B46F5">
      <w:pPr>
        <w:pStyle w:val="a4"/>
        <w:numPr>
          <w:ilvl w:val="0"/>
          <w:numId w:val="3"/>
        </w:numPr>
        <w:tabs>
          <w:tab w:val="left" w:pos="1658"/>
        </w:tabs>
        <w:spacing w:before="1" w:line="276" w:lineRule="auto"/>
        <w:ind w:right="609" w:firstLine="707"/>
        <w:jc w:val="both"/>
        <w:rPr>
          <w:sz w:val="28"/>
        </w:rPr>
      </w:pPr>
      <w:r>
        <w:rPr>
          <w:sz w:val="28"/>
        </w:rPr>
        <w:t>Николенко,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 и практикум для среднего профессионального образования / П. Г.</w:t>
      </w:r>
      <w:r>
        <w:rPr>
          <w:spacing w:val="1"/>
          <w:sz w:val="28"/>
        </w:rPr>
        <w:t xml:space="preserve"> </w:t>
      </w:r>
      <w:r>
        <w:rPr>
          <w:sz w:val="28"/>
        </w:rPr>
        <w:t>Николенко,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Гаврильева</w:t>
      </w:r>
      <w:proofErr w:type="spellEnd"/>
      <w:r>
        <w:rPr>
          <w:sz w:val="28"/>
        </w:rPr>
        <w:t>. 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2021.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413</w:t>
      </w:r>
      <w:r>
        <w:rPr>
          <w:spacing w:val="-3"/>
          <w:sz w:val="28"/>
        </w:rPr>
        <w:t xml:space="preserve"> </w:t>
      </w:r>
      <w:r>
        <w:rPr>
          <w:sz w:val="28"/>
        </w:rPr>
        <w:t>с.;</w:t>
      </w:r>
    </w:p>
    <w:p w:rsidR="008F1EC6" w:rsidRDefault="004B46F5">
      <w:pPr>
        <w:pStyle w:val="a4"/>
        <w:numPr>
          <w:ilvl w:val="0"/>
          <w:numId w:val="3"/>
        </w:numPr>
        <w:tabs>
          <w:tab w:val="left" w:pos="1658"/>
        </w:tabs>
        <w:spacing w:line="276" w:lineRule="auto"/>
        <w:ind w:right="605" w:firstLine="707"/>
        <w:jc w:val="both"/>
        <w:rPr>
          <w:sz w:val="28"/>
        </w:rPr>
      </w:pPr>
      <w:r>
        <w:rPr>
          <w:sz w:val="28"/>
        </w:rPr>
        <w:t>Николенко,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Практикум: учебное пособие для </w:t>
      </w:r>
      <w:proofErr w:type="spellStart"/>
      <w:r>
        <w:rPr>
          <w:sz w:val="28"/>
        </w:rPr>
        <w:t>спо</w:t>
      </w:r>
      <w:proofErr w:type="spellEnd"/>
      <w:r>
        <w:rPr>
          <w:sz w:val="28"/>
        </w:rPr>
        <w:t xml:space="preserve"> / П. Г. Николенко, Т. Ф. </w:t>
      </w:r>
      <w:proofErr w:type="spellStart"/>
      <w:r>
        <w:rPr>
          <w:sz w:val="28"/>
        </w:rPr>
        <w:t>Гаврильева</w:t>
      </w:r>
      <w:proofErr w:type="spellEnd"/>
      <w:r>
        <w:rPr>
          <w:sz w:val="28"/>
        </w:rPr>
        <w:t>. 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1"/>
          <w:sz w:val="28"/>
        </w:rPr>
        <w:t xml:space="preserve"> </w:t>
      </w:r>
      <w:r>
        <w:rPr>
          <w:sz w:val="28"/>
        </w:rPr>
        <w:t>Лань,</w:t>
      </w:r>
      <w:r>
        <w:rPr>
          <w:spacing w:val="-1"/>
          <w:sz w:val="28"/>
        </w:rPr>
        <w:t xml:space="preserve"> </w:t>
      </w:r>
      <w:r>
        <w:rPr>
          <w:sz w:val="28"/>
        </w:rPr>
        <w:t>2022. —</w:t>
      </w:r>
      <w:r>
        <w:rPr>
          <w:spacing w:val="-3"/>
          <w:sz w:val="28"/>
        </w:rPr>
        <w:t xml:space="preserve"> </w:t>
      </w:r>
      <w:r>
        <w:rPr>
          <w:sz w:val="28"/>
        </w:rPr>
        <w:t>164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F1EC6" w:rsidRDefault="008F1EC6">
      <w:pPr>
        <w:pStyle w:val="a3"/>
        <w:spacing w:before="2"/>
        <w:rPr>
          <w:sz w:val="27"/>
        </w:rPr>
      </w:pPr>
    </w:p>
    <w:p w:rsidR="008F1EC6" w:rsidRDefault="004B46F5">
      <w:pPr>
        <w:pStyle w:val="1"/>
        <w:numPr>
          <w:ilvl w:val="2"/>
          <w:numId w:val="4"/>
        </w:numPr>
        <w:tabs>
          <w:tab w:val="left" w:pos="1651"/>
        </w:tabs>
        <w:spacing w:before="1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8F1EC6" w:rsidRDefault="008F1EC6">
      <w:pPr>
        <w:pStyle w:val="a3"/>
        <w:spacing w:before="9"/>
        <w:rPr>
          <w:b/>
          <w:sz w:val="35"/>
        </w:rPr>
      </w:pP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1" w:line="278" w:lineRule="auto"/>
        <w:ind w:right="605" w:firstLine="556"/>
        <w:jc w:val="both"/>
        <w:rPr>
          <w:sz w:val="28"/>
        </w:rPr>
      </w:pPr>
      <w:r>
        <w:rPr>
          <w:sz w:val="28"/>
        </w:rPr>
        <w:t>Андросова, Г. А. Организация туристской индустрии: 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15"/>
          <w:sz w:val="28"/>
        </w:rPr>
        <w:t xml:space="preserve"> </w:t>
      </w:r>
      <w:r>
        <w:rPr>
          <w:sz w:val="28"/>
        </w:rPr>
        <w:t>/</w:t>
      </w:r>
      <w:r>
        <w:rPr>
          <w:spacing w:val="17"/>
          <w:sz w:val="28"/>
        </w:rPr>
        <w:t xml:space="preserve"> </w:t>
      </w:r>
      <w:r>
        <w:rPr>
          <w:sz w:val="28"/>
        </w:rPr>
        <w:t>Г.</w:t>
      </w:r>
      <w:r>
        <w:rPr>
          <w:spacing w:val="15"/>
          <w:sz w:val="28"/>
        </w:rPr>
        <w:t xml:space="preserve"> </w:t>
      </w:r>
      <w:r>
        <w:rPr>
          <w:sz w:val="28"/>
        </w:rPr>
        <w:t>А.</w:t>
      </w:r>
      <w:r>
        <w:rPr>
          <w:spacing w:val="15"/>
          <w:sz w:val="28"/>
        </w:rPr>
        <w:t xml:space="preserve"> </w:t>
      </w:r>
      <w:r>
        <w:rPr>
          <w:sz w:val="28"/>
        </w:rPr>
        <w:t>Андросова,</w:t>
      </w:r>
      <w:r>
        <w:rPr>
          <w:spacing w:val="16"/>
          <w:sz w:val="28"/>
        </w:rPr>
        <w:t xml:space="preserve"> </w:t>
      </w:r>
      <w:r>
        <w:rPr>
          <w:sz w:val="28"/>
        </w:rPr>
        <w:t>И.</w:t>
      </w:r>
      <w:r>
        <w:rPr>
          <w:spacing w:val="15"/>
          <w:sz w:val="28"/>
        </w:rPr>
        <w:t xml:space="preserve"> </w:t>
      </w:r>
      <w:r>
        <w:rPr>
          <w:sz w:val="28"/>
        </w:rPr>
        <w:t>В.</w:t>
      </w:r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Енченко</w:t>
      </w:r>
      <w:proofErr w:type="spellEnd"/>
      <w:r>
        <w:rPr>
          <w:sz w:val="28"/>
        </w:rPr>
        <w:t>.</w:t>
      </w:r>
      <w:r>
        <w:rPr>
          <w:spacing w:val="22"/>
          <w:sz w:val="28"/>
        </w:rPr>
        <w:t xml:space="preserve"> </w:t>
      </w:r>
      <w:r>
        <w:rPr>
          <w:sz w:val="28"/>
        </w:rPr>
        <w:t>—</w:t>
      </w:r>
      <w:r>
        <w:rPr>
          <w:spacing w:val="16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18"/>
          <w:sz w:val="28"/>
        </w:rPr>
        <w:t xml:space="preserve"> </w:t>
      </w:r>
      <w:r>
        <w:rPr>
          <w:sz w:val="28"/>
        </w:rPr>
        <w:t>Лань,</w:t>
      </w:r>
      <w:r>
        <w:rPr>
          <w:spacing w:val="13"/>
          <w:sz w:val="28"/>
        </w:rPr>
        <w:t xml:space="preserve"> </w:t>
      </w:r>
      <w:r>
        <w:rPr>
          <w:sz w:val="28"/>
        </w:rPr>
        <w:t>2022.</w:t>
      </w:r>
    </w:p>
    <w:p w:rsidR="008F1EC6" w:rsidRDefault="004B46F5">
      <w:pPr>
        <w:pStyle w:val="a3"/>
        <w:spacing w:line="317" w:lineRule="exact"/>
        <w:ind w:left="383"/>
        <w:jc w:val="both"/>
      </w:pPr>
      <w:r>
        <w:t>— 84</w:t>
      </w:r>
      <w:r>
        <w:rPr>
          <w:spacing w:val="-2"/>
        </w:rPr>
        <w:t xml:space="preserve"> </w:t>
      </w:r>
      <w:r>
        <w:t>с.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47" w:line="276" w:lineRule="auto"/>
        <w:ind w:left="242" w:right="607" w:firstLine="707"/>
        <w:jc w:val="both"/>
        <w:rPr>
          <w:sz w:val="28"/>
        </w:rPr>
      </w:pPr>
      <w:r>
        <w:rPr>
          <w:sz w:val="28"/>
        </w:rPr>
        <w:t>Ковальчук,</w:t>
      </w:r>
      <w:r>
        <w:rPr>
          <w:spacing w:val="1"/>
          <w:sz w:val="28"/>
        </w:rPr>
        <w:t xml:space="preserve"> </w:t>
      </w:r>
      <w:r>
        <w:rPr>
          <w:sz w:val="28"/>
        </w:rPr>
        <w:t>А.П.,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</w:t>
      </w:r>
      <w:proofErr w:type="gramStart"/>
      <w:r>
        <w:rPr>
          <w:sz w:val="28"/>
        </w:rPr>
        <w:t>.:</w:t>
      </w:r>
      <w:r>
        <w:rPr>
          <w:spacing w:val="1"/>
          <w:sz w:val="28"/>
        </w:rPr>
        <w:t xml:space="preserve"> </w:t>
      </w:r>
      <w:proofErr w:type="gramEnd"/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А.П.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Ковальчук.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2022. — 172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F1EC6" w:rsidRDefault="008F1EC6">
      <w:pPr>
        <w:spacing w:line="276" w:lineRule="auto"/>
        <w:jc w:val="both"/>
        <w:rPr>
          <w:sz w:val="28"/>
        </w:rPr>
        <w:sectPr w:rsidR="008F1EC6">
          <w:type w:val="continuous"/>
          <w:pgSz w:w="11910" w:h="16840"/>
          <w:pgMar w:top="1580" w:right="240" w:bottom="280" w:left="1460" w:header="720" w:footer="720" w:gutter="0"/>
          <w:cols w:space="720"/>
        </w:sectPr>
      </w:pP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67" w:line="276" w:lineRule="auto"/>
        <w:ind w:left="242" w:right="606" w:firstLine="707"/>
        <w:jc w:val="both"/>
        <w:rPr>
          <w:sz w:val="28"/>
        </w:rPr>
      </w:pPr>
      <w:r>
        <w:rPr>
          <w:sz w:val="28"/>
        </w:rPr>
        <w:lastRenderedPageBreak/>
        <w:t>Морозов,</w:t>
      </w:r>
      <w:r>
        <w:rPr>
          <w:spacing w:val="70"/>
          <w:sz w:val="28"/>
        </w:rPr>
        <w:t xml:space="preserve"> </w:t>
      </w:r>
      <w:r>
        <w:rPr>
          <w:sz w:val="28"/>
        </w:rPr>
        <w:t>Г.</w:t>
      </w:r>
      <w:r>
        <w:rPr>
          <w:spacing w:val="70"/>
          <w:sz w:val="28"/>
        </w:rPr>
        <w:t xml:space="preserve"> </w:t>
      </w:r>
      <w:r>
        <w:rPr>
          <w:sz w:val="28"/>
        </w:rPr>
        <w:t>Б.     Предпринимательская</w:t>
      </w:r>
      <w:r>
        <w:rPr>
          <w:spacing w:val="70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 для среднего профессионального образования / Г. Б. Морозов. –</w:t>
      </w:r>
      <w:r>
        <w:rPr>
          <w:spacing w:val="1"/>
          <w:sz w:val="28"/>
        </w:rPr>
        <w:t xml:space="preserve"> </w:t>
      </w:r>
      <w:r>
        <w:rPr>
          <w:sz w:val="28"/>
        </w:rPr>
        <w:t>4-е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 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457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1" w:line="276" w:lineRule="auto"/>
        <w:ind w:left="242" w:right="606" w:firstLine="707"/>
        <w:jc w:val="both"/>
        <w:rPr>
          <w:sz w:val="28"/>
        </w:rPr>
      </w:pPr>
      <w:proofErr w:type="spellStart"/>
      <w:r>
        <w:rPr>
          <w:sz w:val="28"/>
        </w:rPr>
        <w:t>Рассохина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71"/>
          <w:sz w:val="28"/>
        </w:rPr>
        <w:t xml:space="preserve"> </w:t>
      </w:r>
      <w:r>
        <w:rPr>
          <w:sz w:val="28"/>
        </w:rPr>
        <w:t>индустрии: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туристских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дестинаций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Рассохина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2021.</w:t>
      </w:r>
      <w:r>
        <w:rPr>
          <w:spacing w:val="-3"/>
          <w:sz w:val="28"/>
        </w:rPr>
        <w:t xml:space="preserve"> </w:t>
      </w:r>
      <w:r>
        <w:rPr>
          <w:sz w:val="28"/>
        </w:rPr>
        <w:t>– 210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line="276" w:lineRule="auto"/>
        <w:ind w:left="242" w:right="608" w:firstLine="707"/>
        <w:jc w:val="both"/>
        <w:rPr>
          <w:sz w:val="28"/>
        </w:rPr>
      </w:pP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Л. Н. </w:t>
      </w: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. – 2-е изд. – Новосибирск: Новосибирский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технический университет,</w:t>
      </w:r>
      <w:r>
        <w:rPr>
          <w:spacing w:val="-3"/>
          <w:sz w:val="28"/>
        </w:rPr>
        <w:t xml:space="preserve"> </w:t>
      </w:r>
      <w:r>
        <w:rPr>
          <w:sz w:val="28"/>
        </w:rPr>
        <w:t>2017.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132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line="276" w:lineRule="auto"/>
        <w:ind w:left="242" w:right="610" w:firstLine="707"/>
        <w:jc w:val="both"/>
        <w:rPr>
          <w:sz w:val="28"/>
        </w:rPr>
      </w:pP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Л. Н. </w:t>
      </w: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. – 2-е изд. – Новосибирск: Новосибирский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технический университет,</w:t>
      </w:r>
      <w:r>
        <w:rPr>
          <w:spacing w:val="-2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132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1" w:line="276" w:lineRule="auto"/>
        <w:ind w:left="242" w:right="603" w:firstLine="707"/>
        <w:jc w:val="both"/>
        <w:rPr>
          <w:sz w:val="28"/>
        </w:rPr>
      </w:pPr>
      <w:proofErr w:type="spellStart"/>
      <w:r>
        <w:rPr>
          <w:sz w:val="28"/>
        </w:rPr>
        <w:t>Темякова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предпринимательство в туризме / Т. В. </w:t>
      </w:r>
      <w:proofErr w:type="spellStart"/>
      <w:r>
        <w:rPr>
          <w:sz w:val="28"/>
        </w:rPr>
        <w:t>Темякова</w:t>
      </w:r>
      <w:proofErr w:type="spellEnd"/>
      <w:r>
        <w:rPr>
          <w:sz w:val="28"/>
        </w:rPr>
        <w:t>, А. В. Вавилина. — Санкт-</w:t>
      </w:r>
      <w:r>
        <w:rPr>
          <w:spacing w:val="1"/>
          <w:sz w:val="28"/>
        </w:rPr>
        <w:t xml:space="preserve"> </w:t>
      </w:r>
      <w:r>
        <w:rPr>
          <w:sz w:val="28"/>
        </w:rPr>
        <w:t>Петербург: Лань,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228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line="276" w:lineRule="auto"/>
        <w:ind w:left="242" w:right="608" w:firstLine="707"/>
        <w:jc w:val="both"/>
        <w:rPr>
          <w:sz w:val="28"/>
        </w:rPr>
      </w:pPr>
      <w:proofErr w:type="spellStart"/>
      <w:r>
        <w:rPr>
          <w:sz w:val="28"/>
        </w:rPr>
        <w:t>Шубаева</w:t>
      </w:r>
      <w:proofErr w:type="spellEnd"/>
      <w:r>
        <w:rPr>
          <w:sz w:val="28"/>
        </w:rPr>
        <w:t>,</w:t>
      </w:r>
      <w:r>
        <w:rPr>
          <w:spacing w:val="36"/>
          <w:sz w:val="28"/>
        </w:rPr>
        <w:t xml:space="preserve"> </w:t>
      </w:r>
      <w:r>
        <w:rPr>
          <w:sz w:val="28"/>
        </w:rPr>
        <w:t>В.</w:t>
      </w:r>
      <w:r>
        <w:rPr>
          <w:spacing w:val="37"/>
          <w:sz w:val="28"/>
        </w:rPr>
        <w:t xml:space="preserve"> </w:t>
      </w:r>
      <w:r>
        <w:rPr>
          <w:sz w:val="28"/>
        </w:rPr>
        <w:t>Г.</w:t>
      </w:r>
      <w:r>
        <w:rPr>
          <w:spacing w:val="75"/>
          <w:sz w:val="28"/>
        </w:rPr>
        <w:t xml:space="preserve"> </w:t>
      </w:r>
      <w:r>
        <w:rPr>
          <w:sz w:val="28"/>
        </w:rPr>
        <w:t>Маркетинговые</w:t>
      </w:r>
      <w:r>
        <w:rPr>
          <w:spacing w:val="37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туризме:</w:t>
      </w:r>
      <w:r>
        <w:rPr>
          <w:spacing w:val="3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8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 /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В. Г. </w:t>
      </w:r>
      <w:proofErr w:type="spellStart"/>
      <w:r>
        <w:rPr>
          <w:sz w:val="28"/>
        </w:rPr>
        <w:t>Шубаева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И. О. </w:t>
      </w:r>
      <w:proofErr w:type="spellStart"/>
      <w:r>
        <w:rPr>
          <w:sz w:val="28"/>
        </w:rPr>
        <w:t>Сердобольская</w:t>
      </w:r>
      <w:proofErr w:type="spellEnd"/>
      <w:r>
        <w:rPr>
          <w:sz w:val="28"/>
        </w:rPr>
        <w:t xml:space="preserve">. –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-2"/>
          <w:sz w:val="28"/>
        </w:rPr>
        <w:t xml:space="preserve"> </w:t>
      </w:r>
      <w:r>
        <w:rPr>
          <w:sz w:val="28"/>
        </w:rPr>
        <w:t>– 120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F1EC6" w:rsidRDefault="004B46F5">
      <w:pPr>
        <w:pStyle w:val="a4"/>
        <w:numPr>
          <w:ilvl w:val="0"/>
          <w:numId w:val="2"/>
        </w:numPr>
        <w:tabs>
          <w:tab w:val="left" w:pos="1658"/>
        </w:tabs>
        <w:spacing w:before="1" w:line="276" w:lineRule="auto"/>
        <w:ind w:left="242" w:right="609" w:firstLine="707"/>
        <w:jc w:val="both"/>
        <w:rPr>
          <w:sz w:val="28"/>
        </w:rPr>
      </w:pPr>
      <w:r>
        <w:rPr>
          <w:sz w:val="28"/>
        </w:rPr>
        <w:t>Федеральный закон от 24 ноября 1996 г. N 132-ФЗ «Об 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8F1EC6" w:rsidRDefault="004B46F5">
      <w:pPr>
        <w:pStyle w:val="a3"/>
        <w:spacing w:before="1" w:line="276" w:lineRule="auto"/>
        <w:ind w:left="242" w:right="610" w:firstLine="707"/>
        <w:jc w:val="both"/>
      </w:pPr>
      <w:r>
        <w:t>10.</w:t>
      </w:r>
      <w:r>
        <w:rPr>
          <w:spacing w:val="71"/>
        </w:rPr>
        <w:t xml:space="preserve"> </w:t>
      </w:r>
      <w:r>
        <w:t>Закон РФ от 07.02.1992 N 2300-1 (ред. от 11.06.2021) «О защите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потребителей».</w:t>
      </w:r>
    </w:p>
    <w:p w:rsidR="008F1EC6" w:rsidRDefault="004B46F5">
      <w:pPr>
        <w:pStyle w:val="a3"/>
        <w:spacing w:line="276" w:lineRule="auto"/>
        <w:ind w:left="242" w:right="606" w:firstLine="707"/>
        <w:jc w:val="both"/>
      </w:pPr>
      <w:r>
        <w:t>11.</w:t>
      </w:r>
      <w:r>
        <w:rPr>
          <w:spacing w:val="1"/>
        </w:rPr>
        <w:t xml:space="preserve"> </w:t>
      </w:r>
      <w:r>
        <w:t>Распоряжение Правительства РФ от 20.09.2019 N 2129-р (ред. от</w:t>
      </w:r>
      <w:r>
        <w:rPr>
          <w:spacing w:val="1"/>
        </w:rPr>
        <w:t xml:space="preserve"> </w:t>
      </w:r>
      <w:r>
        <w:t>23.11.2020)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на 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 года».</w:t>
      </w:r>
    </w:p>
    <w:p w:rsidR="008F1EC6" w:rsidRDefault="008F1EC6">
      <w:pPr>
        <w:spacing w:line="276" w:lineRule="auto"/>
        <w:jc w:val="both"/>
        <w:sectPr w:rsidR="008F1EC6">
          <w:pgSz w:w="11910" w:h="16840"/>
          <w:pgMar w:top="1040" w:right="240" w:bottom="1240" w:left="1460" w:header="0" w:footer="976" w:gutter="0"/>
          <w:cols w:space="720"/>
        </w:sectPr>
      </w:pPr>
    </w:p>
    <w:p w:rsidR="008F1EC6" w:rsidRDefault="004B46F5">
      <w:pPr>
        <w:pStyle w:val="1"/>
        <w:spacing w:before="72" w:line="242" w:lineRule="auto"/>
        <w:ind w:left="3072" w:right="1589" w:hanging="1837"/>
      </w:pPr>
      <w:bookmarkStart w:id="5" w:name="4._КОНТРОЛЬ_И_ОЦЕНКА_РЕЗУЛЬТАТОВ_ОСВОЕНИ"/>
      <w:bookmarkEnd w:id="5"/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rPr>
          <w:b/>
          <w:sz w:val="20"/>
        </w:rPr>
      </w:pPr>
    </w:p>
    <w:p w:rsidR="008F1EC6" w:rsidRDefault="008F1EC6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2880"/>
        <w:gridCol w:w="3348"/>
      </w:tblGrid>
      <w:tr w:rsidR="008F1EC6">
        <w:trPr>
          <w:trHeight w:val="474"/>
        </w:trPr>
        <w:tc>
          <w:tcPr>
            <w:tcW w:w="3341" w:type="dxa"/>
          </w:tcPr>
          <w:p w:rsidR="008F1EC6" w:rsidRDefault="004B46F5">
            <w:pPr>
              <w:pStyle w:val="TableParagraph"/>
              <w:spacing w:line="275" w:lineRule="exact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880" w:type="dxa"/>
          </w:tcPr>
          <w:p w:rsidR="008F1EC6" w:rsidRDefault="004B46F5">
            <w:pPr>
              <w:pStyle w:val="TableParagraph"/>
              <w:spacing w:line="275" w:lineRule="exact"/>
              <w:ind w:left="47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348" w:type="dxa"/>
          </w:tcPr>
          <w:p w:rsidR="008F1EC6" w:rsidRDefault="004B46F5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F1EC6">
        <w:trPr>
          <w:trHeight w:val="12697"/>
        </w:trPr>
        <w:tc>
          <w:tcPr>
            <w:tcW w:w="3341" w:type="dxa"/>
          </w:tcPr>
          <w:p w:rsidR="008F1EC6" w:rsidRDefault="004B46F5">
            <w:pPr>
              <w:pStyle w:val="TableParagraph"/>
              <w:tabs>
                <w:tab w:val="left" w:pos="245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8F1EC6" w:rsidRDefault="004B46F5">
            <w:pPr>
              <w:pStyle w:val="TableParagraph"/>
              <w:ind w:right="1229"/>
              <w:rPr>
                <w:sz w:val="24"/>
              </w:rPr>
            </w:pPr>
            <w:r>
              <w:rPr>
                <w:sz w:val="24"/>
              </w:rPr>
              <w:t>актуальный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</w:p>
          <w:p w:rsidR="008F1EC6" w:rsidRDefault="004B46F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 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котором приходится 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жить;</w:t>
            </w:r>
          </w:p>
          <w:p w:rsidR="008F1EC6" w:rsidRDefault="004B46F5">
            <w:pPr>
              <w:pStyle w:val="TableParagraph"/>
              <w:tabs>
                <w:tab w:val="left" w:pos="1628"/>
                <w:tab w:val="left" w:pos="2094"/>
                <w:tab w:val="left" w:pos="2149"/>
                <w:tab w:val="left" w:pos="2660"/>
                <w:tab w:val="left" w:pos="2878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 контексте;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бизнес-идей</w:t>
            </w:r>
            <w:proofErr w:type="gramEnd"/>
            <w:r>
              <w:rPr>
                <w:sz w:val="24"/>
              </w:rPr>
              <w:t xml:space="preserve"> и бизнес-плана;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F1EC6" w:rsidRDefault="004B46F5">
            <w:pPr>
              <w:pStyle w:val="TableParagraph"/>
              <w:tabs>
                <w:tab w:val="left" w:pos="2504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привлекательности</w:t>
            </w:r>
          </w:p>
          <w:p w:rsidR="008F1EC6" w:rsidRDefault="004B46F5">
            <w:pPr>
              <w:pStyle w:val="TableParagraph"/>
              <w:tabs>
                <w:tab w:val="left" w:pos="2070"/>
              </w:tabs>
              <w:ind w:right="94"/>
              <w:rPr>
                <w:sz w:val="24"/>
              </w:rPr>
            </w:pPr>
            <w:proofErr w:type="gramStart"/>
            <w:r>
              <w:rPr>
                <w:sz w:val="24"/>
              </w:rPr>
              <w:t>разработанных</w:t>
            </w:r>
            <w:proofErr w:type="gramEnd"/>
            <w:r>
              <w:rPr>
                <w:sz w:val="24"/>
              </w:rPr>
              <w:t xml:space="preserve"> бизнес-идей;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</w:p>
          <w:p w:rsidR="008F1EC6" w:rsidRDefault="004B46F5">
            <w:pPr>
              <w:pStyle w:val="TableParagraph"/>
              <w:ind w:right="984"/>
              <w:rPr>
                <w:sz w:val="24"/>
              </w:rPr>
            </w:pPr>
            <w:r>
              <w:rPr>
                <w:sz w:val="24"/>
              </w:rPr>
              <w:t>документации;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8F1EC6" w:rsidRDefault="004B46F5">
            <w:pPr>
              <w:pStyle w:val="TableParagraph"/>
              <w:tabs>
                <w:tab w:val="left" w:pos="207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самообразования;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8F1EC6" w:rsidRDefault="004B46F5">
            <w:pPr>
              <w:pStyle w:val="TableParagraph"/>
              <w:tabs>
                <w:tab w:val="left" w:pos="2159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F1EC6" w:rsidRDefault="004B46F5">
            <w:pPr>
              <w:pStyle w:val="TableParagraph"/>
              <w:tabs>
                <w:tab w:val="left" w:pos="1947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культурного контекста;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8F1EC6" w:rsidRDefault="004B46F5">
            <w:pPr>
              <w:pStyle w:val="TableParagraph"/>
              <w:tabs>
                <w:tab w:val="left" w:pos="1792"/>
                <w:tab w:val="left" w:pos="182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хозяйственно-экономические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дела;</w:t>
            </w:r>
          </w:p>
          <w:p w:rsidR="008F1EC6" w:rsidRDefault="004B46F5">
            <w:pPr>
              <w:pStyle w:val="TableParagraph"/>
              <w:ind w:right="128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профессиональной</w:t>
            </w:r>
            <w:proofErr w:type="gramEnd"/>
          </w:p>
          <w:p w:rsidR="008F1EC6" w:rsidRDefault="004B46F5">
            <w:pPr>
              <w:pStyle w:val="TableParagraph"/>
              <w:tabs>
                <w:tab w:val="left" w:pos="1544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определяющее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  <w:r>
              <w:rPr>
                <w:sz w:val="24"/>
              </w:rPr>
              <w:tab/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бухгалтерский</w:t>
            </w:r>
          </w:p>
        </w:tc>
        <w:tc>
          <w:tcPr>
            <w:tcW w:w="2880" w:type="dxa"/>
          </w:tcPr>
          <w:p w:rsidR="008F1EC6" w:rsidRDefault="004B46F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Знание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структурном</w:t>
            </w:r>
            <w:proofErr w:type="gramEnd"/>
          </w:p>
          <w:p w:rsidR="008F1EC6" w:rsidRDefault="004B46F5">
            <w:pPr>
              <w:pStyle w:val="TableParagraph"/>
              <w:ind w:left="108" w:right="464"/>
              <w:rPr>
                <w:sz w:val="24"/>
              </w:rPr>
            </w:pPr>
            <w:proofErr w:type="gramStart"/>
            <w:r>
              <w:rPr>
                <w:sz w:val="24"/>
              </w:rPr>
              <w:t>подразделении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  <w:p w:rsidR="008F1EC6" w:rsidRDefault="004B46F5">
            <w:pPr>
              <w:pStyle w:val="TableParagraph"/>
              <w:tabs>
                <w:tab w:val="left" w:pos="1619"/>
              </w:tabs>
              <w:spacing w:line="237" w:lineRule="auto"/>
              <w:ind w:left="108" w:right="98"/>
              <w:rPr>
                <w:sz w:val="24"/>
              </w:rPr>
            </w:pPr>
            <w:r>
              <w:rPr>
                <w:sz w:val="24"/>
              </w:rPr>
              <w:t>Психологию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личности;</w:t>
            </w:r>
          </w:p>
          <w:p w:rsidR="008F1EC6" w:rsidRDefault="004B46F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  <w:p w:rsidR="008F1EC6" w:rsidRDefault="004B46F5">
            <w:pPr>
              <w:pStyle w:val="TableParagraph"/>
              <w:ind w:left="108" w:right="477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маркетинга;</w:t>
            </w:r>
          </w:p>
          <w:p w:rsidR="008F1EC6" w:rsidRDefault="004B46F5">
            <w:pPr>
              <w:pStyle w:val="TableParagraph"/>
              <w:tabs>
                <w:tab w:val="left" w:pos="1533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</w:p>
          <w:p w:rsidR="008F1EC6" w:rsidRDefault="004B46F5">
            <w:pPr>
              <w:pStyle w:val="TableParagraph"/>
              <w:tabs>
                <w:tab w:val="left" w:pos="1506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8F1EC6" w:rsidRDefault="004B46F5">
            <w:pPr>
              <w:pStyle w:val="TableParagraph"/>
              <w:tabs>
                <w:tab w:val="left" w:pos="1516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бизнес-планов;</w:t>
            </w:r>
          </w:p>
        </w:tc>
        <w:tc>
          <w:tcPr>
            <w:tcW w:w="3348" w:type="dxa"/>
          </w:tcPr>
          <w:p w:rsidR="008F1EC6" w:rsidRDefault="004B46F5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8F1EC6" w:rsidRDefault="004B46F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8F1EC6" w:rsidRDefault="004B46F5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 w:hanging="14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8F1EC6" w:rsidRDefault="004B46F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диктантов;</w:t>
            </w:r>
          </w:p>
          <w:p w:rsidR="008F1EC6" w:rsidRDefault="004B46F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383" w:firstLine="0"/>
              <w:rPr>
                <w:sz w:val="24"/>
              </w:rPr>
            </w:pPr>
            <w:r>
              <w:rPr>
                <w:sz w:val="24"/>
              </w:rPr>
              <w:t>оценка подготовленных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</w:p>
          <w:p w:rsidR="008F1EC6" w:rsidRDefault="004B46F5">
            <w:pPr>
              <w:pStyle w:val="TableParagraph"/>
              <w:tabs>
                <w:tab w:val="left" w:pos="1459"/>
              </w:tabs>
              <w:spacing w:before="2" w:line="237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мультимедийных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8F1EC6" w:rsidRDefault="004B46F5">
            <w:pPr>
              <w:pStyle w:val="TableParagraph"/>
              <w:numPr>
                <w:ilvl w:val="0"/>
                <w:numId w:val="1"/>
              </w:numPr>
              <w:tabs>
                <w:tab w:val="left" w:pos="530"/>
                <w:tab w:val="left" w:pos="531"/>
                <w:tab w:val="left" w:pos="1756"/>
              </w:tabs>
              <w:spacing w:before="2"/>
              <w:ind w:right="97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8F1EC6" w:rsidRDefault="008F1EC6">
      <w:pPr>
        <w:rPr>
          <w:sz w:val="24"/>
        </w:rPr>
        <w:sectPr w:rsidR="008F1EC6">
          <w:pgSz w:w="11910" w:h="16840"/>
          <w:pgMar w:top="1040" w:right="240" w:bottom="1180" w:left="1460" w:header="0" w:footer="976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2880"/>
        <w:gridCol w:w="3348"/>
      </w:tblGrid>
      <w:tr w:rsidR="008F1EC6">
        <w:trPr>
          <w:trHeight w:val="14353"/>
        </w:trPr>
        <w:tc>
          <w:tcPr>
            <w:tcW w:w="3341" w:type="dxa"/>
          </w:tcPr>
          <w:p w:rsidR="008F1EC6" w:rsidRDefault="004B46F5">
            <w:pPr>
              <w:pStyle w:val="TableParagraph"/>
              <w:tabs>
                <w:tab w:val="left" w:pos="182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учет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8F1EC6" w:rsidRDefault="004B46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характеристику</w:t>
            </w:r>
          </w:p>
          <w:p w:rsidR="008F1EC6" w:rsidRDefault="004B46F5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документального 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роль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отношениях 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специалистов;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F1EC6" w:rsidRDefault="004B46F5">
            <w:pPr>
              <w:pStyle w:val="TableParagraph"/>
              <w:tabs>
                <w:tab w:val="left" w:pos="199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</w:p>
          <w:p w:rsidR="008F1EC6" w:rsidRDefault="004B46F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:rsidR="008F1EC6" w:rsidRDefault="004B46F5">
            <w:pPr>
              <w:pStyle w:val="TableParagraph"/>
              <w:tabs>
                <w:tab w:val="left" w:pos="180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выстраивания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</w:p>
          <w:p w:rsidR="008F1EC6" w:rsidRDefault="004B46F5">
            <w:pPr>
              <w:pStyle w:val="TableParagraph"/>
              <w:tabs>
                <w:tab w:val="left" w:pos="2070"/>
              </w:tabs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кредитные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банковские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продукты;</w:t>
            </w:r>
          </w:p>
          <w:p w:rsidR="008F1EC6" w:rsidRDefault="004B46F5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службы   приема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размещения;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место      службы      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предприятием;</w:t>
            </w:r>
          </w:p>
          <w:p w:rsidR="008F1EC6" w:rsidRDefault="004B46F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 приема 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гостиницы;</w:t>
            </w:r>
          </w:p>
          <w:p w:rsidR="008F1EC6" w:rsidRDefault="004B46F5">
            <w:pPr>
              <w:pStyle w:val="TableParagraph"/>
              <w:tabs>
                <w:tab w:val="left" w:pos="1935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 службы 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размещения в 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8F1EC6" w:rsidRDefault="004B46F5">
            <w:pPr>
              <w:pStyle w:val="TableParagraph"/>
              <w:tabs>
                <w:tab w:val="left" w:pos="1301"/>
                <w:tab w:val="left" w:pos="1395"/>
                <w:tab w:val="left" w:pos="1599"/>
                <w:tab w:val="left" w:pos="1772"/>
                <w:tab w:val="left" w:pos="1935"/>
                <w:tab w:val="left" w:pos="24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службы питания;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 в системе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гостиничным предприятием;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отделами гостиницы;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8F1EC6" w:rsidRDefault="004B46F5">
            <w:pPr>
              <w:pStyle w:val="TableParagraph"/>
              <w:tabs>
                <w:tab w:val="left" w:pos="243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proofErr w:type="gramEnd"/>
            <w:r>
              <w:rPr>
                <w:sz w:val="24"/>
              </w:rPr>
              <w:t xml:space="preserve"> и 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фонда;</w:t>
            </w:r>
          </w:p>
          <w:p w:rsidR="008F1EC6" w:rsidRDefault="004B46F5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и 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2880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8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F1EC6" w:rsidRDefault="008F1EC6">
      <w:pPr>
        <w:rPr>
          <w:sz w:val="24"/>
        </w:rPr>
        <w:sectPr w:rsidR="008F1EC6">
          <w:pgSz w:w="11910" w:h="16840"/>
          <w:pgMar w:top="1120" w:right="240" w:bottom="1240" w:left="1460" w:header="0" w:footer="976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2880"/>
        <w:gridCol w:w="3348"/>
      </w:tblGrid>
      <w:tr w:rsidR="008F1EC6">
        <w:trPr>
          <w:trHeight w:val="272"/>
        </w:trPr>
        <w:tc>
          <w:tcPr>
            <w:tcW w:w="3341" w:type="dxa"/>
            <w:tcBorders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53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управления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гостиничным</w:t>
            </w:r>
            <w:proofErr w:type="gramEnd"/>
          </w:p>
        </w:tc>
        <w:tc>
          <w:tcPr>
            <w:tcW w:w="2880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8" w:type="dxa"/>
            <w:vMerge w:val="restart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предприятием;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59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взаимодействия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76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z w:val="24"/>
              </w:rPr>
              <w:tab/>
              <w:t>обслуживания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13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z w:val="24"/>
              </w:rPr>
              <w:tab/>
              <w:t>номерного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фонда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другими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отделами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гостиницы;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93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  <w:t>определения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43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потребностей</w:t>
            </w:r>
            <w:r>
              <w:rPr>
                <w:sz w:val="24"/>
              </w:rPr>
              <w:tab/>
              <w:t>службы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44"/>
                <w:tab w:val="left" w:pos="311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номерного</w:t>
            </w:r>
            <w:r>
              <w:rPr>
                <w:sz w:val="24"/>
              </w:rPr>
              <w:tab/>
              <w:t>фонда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32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ресурсах</w:t>
            </w:r>
            <w:proofErr w:type="gramEnd"/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персонале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390"/>
                <w:tab w:val="left" w:pos="243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  <w:t>службы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61"/>
                <w:tab w:val="left" w:pos="311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бронирования</w:t>
            </w:r>
            <w:r>
              <w:rPr>
                <w:sz w:val="24"/>
              </w:rPr>
              <w:tab/>
              <w:t>и продаж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05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z w:val="24"/>
              </w:rPr>
              <w:tab/>
              <w:t>управления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4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716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гостиничным</w:t>
            </w:r>
            <w:r>
              <w:rPr>
                <w:sz w:val="24"/>
              </w:rPr>
              <w:tab/>
              <w:t>предприятием,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4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08"/>
                <w:tab w:val="left" w:pos="2364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другими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подразделениями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гостиницы;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040"/>
                <w:tab w:val="left" w:pos="2671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z w:val="24"/>
              </w:rPr>
              <w:tab/>
              <w:t>гостиничных</w:t>
            </w:r>
            <w:r>
              <w:rPr>
                <w:sz w:val="24"/>
              </w:rPr>
              <w:tab/>
              <w:t>услуг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14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тенденции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3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гостиничного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рынка;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228"/>
                <w:tab w:val="left" w:pos="2631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каналов</w:t>
            </w:r>
            <w:r>
              <w:rPr>
                <w:sz w:val="24"/>
              </w:rPr>
              <w:tab/>
              <w:t>сбыта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71"/>
        </w:trPr>
        <w:tc>
          <w:tcPr>
            <w:tcW w:w="3341" w:type="dxa"/>
            <w:tcBorders>
              <w:top w:val="nil"/>
            </w:tcBorders>
          </w:tcPr>
          <w:p w:rsidR="008F1EC6" w:rsidRDefault="004B46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гостиничного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72"/>
        </w:trPr>
        <w:tc>
          <w:tcPr>
            <w:tcW w:w="3341" w:type="dxa"/>
            <w:tcBorders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413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умений,</w:t>
            </w:r>
          </w:p>
        </w:tc>
        <w:tc>
          <w:tcPr>
            <w:tcW w:w="2880" w:type="dxa"/>
            <w:tcBorders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42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распознавать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918"/>
                <w:tab w:val="left" w:pos="2511"/>
              </w:tabs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осваиваемых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рамках</w:t>
            </w:r>
            <w:proofErr w:type="gramEnd"/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задачу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0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дисциплины: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23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задачу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405"/>
                <w:tab w:val="left" w:pos="312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z w:val="24"/>
              </w:rPr>
              <w:tab/>
              <w:t>проблему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65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71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выделять</w:t>
            </w:r>
            <w:r>
              <w:rPr>
                <w:sz w:val="24"/>
              </w:rPr>
              <w:tab/>
              <w:t>составные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194"/>
                <w:tab w:val="left" w:pos="239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задачу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проблемы;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4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486"/>
                <w:tab w:val="left" w:pos="3020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её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286"/>
              </w:tabs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план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4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29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выявлять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55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искать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необходимую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07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работу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674"/>
                <w:tab w:val="left" w:pos="1770"/>
                <w:tab w:val="left" w:pos="266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проблемы;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66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клиентами,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4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z w:val="24"/>
              </w:rPr>
              <w:tab/>
              <w:t>необходимые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коллегами;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ресурсы;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7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актуальными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741"/>
                <w:tab w:val="left" w:pos="312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профессиональной и смежных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80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  <w:r>
              <w:rPr>
                <w:sz w:val="24"/>
              </w:rPr>
              <w:tab/>
              <w:t>составленный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52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договорную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план;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документацию;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5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24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результат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1506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достоинства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66"/>
        </w:trPr>
        <w:tc>
          <w:tcPr>
            <w:tcW w:w="3341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tabs>
                <w:tab w:val="left" w:pos="264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 последствия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своих</w:t>
            </w:r>
            <w:proofErr w:type="gramEnd"/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8F1EC6" w:rsidRDefault="004B46F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недостатки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  <w:tr w:rsidR="008F1EC6">
        <w:trPr>
          <w:trHeight w:val="271"/>
        </w:trPr>
        <w:tc>
          <w:tcPr>
            <w:tcW w:w="3341" w:type="dxa"/>
            <w:tcBorders>
              <w:top w:val="nil"/>
            </w:tcBorders>
          </w:tcPr>
          <w:p w:rsidR="008F1EC6" w:rsidRDefault="004B46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2880" w:type="dxa"/>
            <w:tcBorders>
              <w:top w:val="nil"/>
            </w:tcBorders>
          </w:tcPr>
          <w:p w:rsidR="008F1EC6" w:rsidRDefault="004B46F5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коммерческой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идеи;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8F1EC6" w:rsidRDefault="008F1EC6">
            <w:pPr>
              <w:rPr>
                <w:sz w:val="2"/>
                <w:szCs w:val="2"/>
              </w:rPr>
            </w:pPr>
          </w:p>
        </w:tc>
      </w:tr>
    </w:tbl>
    <w:p w:rsidR="008F1EC6" w:rsidRDefault="008F1EC6">
      <w:pPr>
        <w:rPr>
          <w:sz w:val="2"/>
          <w:szCs w:val="2"/>
        </w:rPr>
        <w:sectPr w:rsidR="008F1EC6">
          <w:pgSz w:w="11910" w:h="16840"/>
          <w:pgMar w:top="1120" w:right="240" w:bottom="1160" w:left="1460" w:header="0" w:footer="976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2880"/>
        <w:gridCol w:w="3348"/>
      </w:tblGrid>
      <w:tr w:rsidR="008F1EC6">
        <w:trPr>
          <w:trHeight w:val="14353"/>
        </w:trPr>
        <w:tc>
          <w:tcPr>
            <w:tcW w:w="3341" w:type="dxa"/>
          </w:tcPr>
          <w:p w:rsidR="008F1EC6" w:rsidRDefault="004B46F5">
            <w:pPr>
              <w:pStyle w:val="TableParagraph"/>
              <w:tabs>
                <w:tab w:val="left" w:pos="188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актуальность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нормативно-правовой</w:t>
            </w:r>
            <w:proofErr w:type="gramEnd"/>
          </w:p>
          <w:p w:rsidR="008F1EC6" w:rsidRDefault="004B46F5">
            <w:pPr>
              <w:pStyle w:val="TableParagraph"/>
              <w:tabs>
                <w:tab w:val="left" w:pos="311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F1EC6" w:rsidRDefault="004B46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F1EC6" w:rsidRDefault="004B46F5">
            <w:pPr>
              <w:pStyle w:val="TableParagraph"/>
              <w:tabs>
                <w:tab w:val="left" w:pos="207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  <w:p w:rsidR="008F1EC6" w:rsidRDefault="004B46F5">
            <w:pPr>
              <w:pStyle w:val="TableParagraph"/>
              <w:tabs>
                <w:tab w:val="left" w:pos="1743"/>
                <w:tab w:val="left" w:pos="2540"/>
                <w:tab w:val="left" w:pos="3125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и личностного 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 и команды;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клиентами;</w:t>
            </w:r>
          </w:p>
          <w:p w:rsidR="008F1EC6" w:rsidRDefault="004B46F5">
            <w:pPr>
              <w:pStyle w:val="TableParagraph"/>
              <w:tabs>
                <w:tab w:val="left" w:pos="1273"/>
                <w:tab w:val="left" w:pos="1632"/>
                <w:tab w:val="left" w:pos="1671"/>
                <w:tab w:val="left" w:pos="2035"/>
                <w:tab w:val="left" w:pos="2304"/>
                <w:tab w:val="left" w:pos="2997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мысли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обязанностей;</w:t>
            </w:r>
          </w:p>
          <w:p w:rsidR="008F1EC6" w:rsidRDefault="004B46F5">
            <w:pPr>
              <w:pStyle w:val="TableParagraph"/>
              <w:tabs>
                <w:tab w:val="left" w:pos="1990"/>
                <w:tab w:val="left" w:pos="248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договорную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документацию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своими</w:t>
            </w:r>
            <w:proofErr w:type="gramEnd"/>
          </w:p>
          <w:p w:rsidR="008F1EC6" w:rsidRDefault="004B46F5">
            <w:pPr>
              <w:pStyle w:val="TableParagraph"/>
              <w:ind w:right="1077"/>
              <w:rPr>
                <w:sz w:val="24"/>
              </w:rPr>
            </w:pPr>
            <w:r>
              <w:rPr>
                <w:sz w:val="24"/>
              </w:rPr>
              <w:t>профессиональными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функциями;</w:t>
            </w:r>
          </w:p>
          <w:p w:rsidR="008F1EC6" w:rsidRDefault="004B46F5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F1EC6" w:rsidRDefault="004B46F5">
            <w:pPr>
              <w:pStyle w:val="TableParagraph"/>
              <w:ind w:right="1209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регламентирующей</w:t>
            </w:r>
          </w:p>
          <w:p w:rsidR="008F1EC6" w:rsidRDefault="004B46F5">
            <w:pPr>
              <w:pStyle w:val="TableParagraph"/>
              <w:tabs>
                <w:tab w:val="left" w:pos="1767"/>
                <w:tab w:val="left" w:pos="194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и специалистов;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достоинства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недостатки</w:t>
            </w:r>
            <w:r>
              <w:rPr>
                <w:sz w:val="24"/>
              </w:rPr>
              <w:tab/>
              <w:t>коммерческой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идеи;</w:t>
            </w:r>
          </w:p>
          <w:p w:rsidR="008F1EC6" w:rsidRDefault="004B46F5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F1EC6" w:rsidRDefault="004B46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F1EC6" w:rsidRDefault="004B46F5">
            <w:pPr>
              <w:pStyle w:val="TableParagraph"/>
              <w:tabs>
                <w:tab w:val="left" w:pos="198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рассчитывать размеры выплат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кредитования;</w:t>
            </w:r>
          </w:p>
          <w:p w:rsidR="008F1EC6" w:rsidRDefault="004B46F5">
            <w:pPr>
              <w:pStyle w:val="TableParagraph"/>
              <w:tabs>
                <w:tab w:val="left" w:pos="232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персонале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8F1EC6" w:rsidRDefault="004B46F5">
            <w:pPr>
              <w:pStyle w:val="TableParagraph"/>
              <w:tabs>
                <w:tab w:val="left" w:pos="1954"/>
                <w:tab w:val="left" w:pos="312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8F1EC6" w:rsidRDefault="004B46F5">
            <w:pPr>
              <w:pStyle w:val="TableParagraph"/>
              <w:tabs>
                <w:tab w:val="left" w:pos="1937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  <w:t>сегментации</w:t>
            </w:r>
          </w:p>
        </w:tc>
        <w:tc>
          <w:tcPr>
            <w:tcW w:w="2880" w:type="dxa"/>
          </w:tcPr>
          <w:p w:rsidR="008F1EC6" w:rsidRDefault="004B46F5">
            <w:pPr>
              <w:pStyle w:val="TableParagraph"/>
              <w:tabs>
                <w:tab w:val="left" w:pos="2283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идеи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F1EC6" w:rsidRDefault="004B46F5">
            <w:pPr>
              <w:pStyle w:val="TableParagraph"/>
              <w:tabs>
                <w:tab w:val="left" w:pos="1043"/>
                <w:tab w:val="left" w:pos="1491"/>
                <w:tab w:val="left" w:pos="1866"/>
                <w:tab w:val="left" w:pos="1907"/>
                <w:tab w:val="left" w:pos="2656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выплат</w:t>
            </w:r>
            <w:r>
              <w:rPr>
                <w:sz w:val="24"/>
              </w:rPr>
              <w:tab/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процентным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ставкам кредитования;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персонале службы;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8F1EC6" w:rsidRDefault="004B46F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сотрудников.</w:t>
            </w:r>
          </w:p>
        </w:tc>
        <w:tc>
          <w:tcPr>
            <w:tcW w:w="3348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F1EC6" w:rsidRDefault="008F1EC6">
      <w:pPr>
        <w:rPr>
          <w:sz w:val="24"/>
        </w:rPr>
        <w:sectPr w:rsidR="008F1EC6">
          <w:pgSz w:w="11910" w:h="16840"/>
          <w:pgMar w:top="1120" w:right="240" w:bottom="1160" w:left="1460" w:header="0" w:footer="976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2880"/>
        <w:gridCol w:w="3348"/>
      </w:tblGrid>
      <w:tr w:rsidR="008F1EC6">
        <w:trPr>
          <w:trHeight w:val="7731"/>
        </w:trPr>
        <w:tc>
          <w:tcPr>
            <w:tcW w:w="3341" w:type="dxa"/>
          </w:tcPr>
          <w:p w:rsidR="008F1EC6" w:rsidRDefault="004B46F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гостей 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установленными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нормативами;</w:t>
            </w:r>
          </w:p>
          <w:p w:rsidR="008F1EC6" w:rsidRDefault="004B46F5">
            <w:pPr>
              <w:pStyle w:val="TableParagraph"/>
              <w:tabs>
                <w:tab w:val="left" w:pos="232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персонале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8F1EC6" w:rsidRDefault="004B46F5">
            <w:pPr>
              <w:pStyle w:val="TableParagraph"/>
              <w:tabs>
                <w:tab w:val="left" w:pos="1954"/>
                <w:tab w:val="left" w:pos="312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8F1EC6" w:rsidRDefault="004B46F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гостей 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установленными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нормативами;</w:t>
            </w:r>
          </w:p>
          <w:p w:rsidR="008F1EC6" w:rsidRDefault="004B46F5">
            <w:pPr>
              <w:pStyle w:val="TableParagraph"/>
              <w:tabs>
                <w:tab w:val="left" w:pos="232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персонале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8F1EC6" w:rsidRDefault="004B46F5">
            <w:pPr>
              <w:pStyle w:val="TableParagraph"/>
              <w:tabs>
                <w:tab w:val="left" w:pos="1954"/>
                <w:tab w:val="left" w:pos="312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8F1EC6" w:rsidRDefault="004B46F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установленными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нормативами</w:t>
            </w:r>
          </w:p>
          <w:p w:rsidR="008F1EC6" w:rsidRDefault="004B46F5">
            <w:pPr>
              <w:pStyle w:val="TableParagraph"/>
              <w:tabs>
                <w:tab w:val="left" w:pos="1359"/>
                <w:tab w:val="left" w:pos="1772"/>
                <w:tab w:val="left" w:pos="1961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потребность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бронирования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продаж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:rsidR="008F1EC6" w:rsidRDefault="004B46F5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продажи.</w:t>
            </w:r>
          </w:p>
        </w:tc>
        <w:tc>
          <w:tcPr>
            <w:tcW w:w="2880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8" w:type="dxa"/>
          </w:tcPr>
          <w:p w:rsidR="008F1EC6" w:rsidRDefault="008F1EC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B46F5" w:rsidRDefault="004B46F5"/>
    <w:sectPr w:rsidR="004B46F5">
      <w:pgSz w:w="11910" w:h="16840"/>
      <w:pgMar w:top="1120" w:right="240" w:bottom="1160" w:left="146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4D" w:rsidRDefault="00486C4D">
      <w:r>
        <w:separator/>
      </w:r>
    </w:p>
  </w:endnote>
  <w:endnote w:type="continuationSeparator" w:id="0">
    <w:p w:rsidR="00486C4D" w:rsidRDefault="0048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F5" w:rsidRPr="00C85DD9" w:rsidRDefault="004B46F5" w:rsidP="00C85D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F5" w:rsidRDefault="00486C4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25pt;margin-top:531.5pt;width:18pt;height:15.3pt;z-index:-16710144;mso-position-horizontal-relative:page;mso-position-vertical-relative:page" filled="f" stroked="f">
          <v:textbox inset="0,0,0,0">
            <w:txbxContent>
              <w:p w:rsidR="004B46F5" w:rsidRDefault="004B46F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DD9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F5" w:rsidRDefault="00486C4D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78.1pt;width:18pt;height:15.3pt;z-index:-16709632;mso-position-horizontal-relative:page;mso-position-vertical-relative:page" filled="f" stroked="f">
          <v:textbox inset="0,0,0,0">
            <w:txbxContent>
              <w:p w:rsidR="004B46F5" w:rsidRDefault="004B46F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DD9">
                  <w:rPr>
                    <w:noProof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4D" w:rsidRDefault="00486C4D">
      <w:r>
        <w:separator/>
      </w:r>
    </w:p>
  </w:footnote>
  <w:footnote w:type="continuationSeparator" w:id="0">
    <w:p w:rsidR="00486C4D" w:rsidRDefault="00486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586"/>
    <w:multiLevelType w:val="hybridMultilevel"/>
    <w:tmpl w:val="F0F0D610"/>
    <w:lvl w:ilvl="0" w:tplc="9C6C5AA0">
      <w:start w:val="1"/>
      <w:numFmt w:val="decimal"/>
      <w:lvlText w:val="%1."/>
      <w:lvlJc w:val="left"/>
      <w:pPr>
        <w:ind w:left="374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4085D28">
      <w:numFmt w:val="bullet"/>
      <w:lvlText w:val="•"/>
      <w:lvlJc w:val="left"/>
      <w:pPr>
        <w:ind w:left="1139" w:hanging="267"/>
      </w:pPr>
      <w:rPr>
        <w:rFonts w:hint="default"/>
        <w:lang w:val="ru-RU" w:eastAsia="en-US" w:bidi="ar-SA"/>
      </w:rPr>
    </w:lvl>
    <w:lvl w:ilvl="2" w:tplc="48A0A846">
      <w:numFmt w:val="bullet"/>
      <w:lvlText w:val="•"/>
      <w:lvlJc w:val="left"/>
      <w:pPr>
        <w:ind w:left="1898" w:hanging="267"/>
      </w:pPr>
      <w:rPr>
        <w:rFonts w:hint="default"/>
        <w:lang w:val="ru-RU" w:eastAsia="en-US" w:bidi="ar-SA"/>
      </w:rPr>
    </w:lvl>
    <w:lvl w:ilvl="3" w:tplc="23B890E6">
      <w:numFmt w:val="bullet"/>
      <w:lvlText w:val="•"/>
      <w:lvlJc w:val="left"/>
      <w:pPr>
        <w:ind w:left="2658" w:hanging="267"/>
      </w:pPr>
      <w:rPr>
        <w:rFonts w:hint="default"/>
        <w:lang w:val="ru-RU" w:eastAsia="en-US" w:bidi="ar-SA"/>
      </w:rPr>
    </w:lvl>
    <w:lvl w:ilvl="4" w:tplc="6F6AB030">
      <w:numFmt w:val="bullet"/>
      <w:lvlText w:val="•"/>
      <w:lvlJc w:val="left"/>
      <w:pPr>
        <w:ind w:left="3417" w:hanging="267"/>
      </w:pPr>
      <w:rPr>
        <w:rFonts w:hint="default"/>
        <w:lang w:val="ru-RU" w:eastAsia="en-US" w:bidi="ar-SA"/>
      </w:rPr>
    </w:lvl>
    <w:lvl w:ilvl="5" w:tplc="8F563820">
      <w:numFmt w:val="bullet"/>
      <w:lvlText w:val="•"/>
      <w:lvlJc w:val="left"/>
      <w:pPr>
        <w:ind w:left="4177" w:hanging="267"/>
      </w:pPr>
      <w:rPr>
        <w:rFonts w:hint="default"/>
        <w:lang w:val="ru-RU" w:eastAsia="en-US" w:bidi="ar-SA"/>
      </w:rPr>
    </w:lvl>
    <w:lvl w:ilvl="6" w:tplc="B55AB300">
      <w:numFmt w:val="bullet"/>
      <w:lvlText w:val="•"/>
      <w:lvlJc w:val="left"/>
      <w:pPr>
        <w:ind w:left="4936" w:hanging="267"/>
      </w:pPr>
      <w:rPr>
        <w:rFonts w:hint="default"/>
        <w:lang w:val="ru-RU" w:eastAsia="en-US" w:bidi="ar-SA"/>
      </w:rPr>
    </w:lvl>
    <w:lvl w:ilvl="7" w:tplc="90F210F2">
      <w:numFmt w:val="bullet"/>
      <w:lvlText w:val="•"/>
      <w:lvlJc w:val="left"/>
      <w:pPr>
        <w:ind w:left="5695" w:hanging="267"/>
      </w:pPr>
      <w:rPr>
        <w:rFonts w:hint="default"/>
        <w:lang w:val="ru-RU" w:eastAsia="en-US" w:bidi="ar-SA"/>
      </w:rPr>
    </w:lvl>
    <w:lvl w:ilvl="8" w:tplc="845A05DA">
      <w:numFmt w:val="bullet"/>
      <w:lvlText w:val="•"/>
      <w:lvlJc w:val="left"/>
      <w:pPr>
        <w:ind w:left="6455" w:hanging="267"/>
      </w:pPr>
      <w:rPr>
        <w:rFonts w:hint="default"/>
        <w:lang w:val="ru-RU" w:eastAsia="en-US" w:bidi="ar-SA"/>
      </w:rPr>
    </w:lvl>
  </w:abstractNum>
  <w:abstractNum w:abstractNumId="1">
    <w:nsid w:val="0408522D"/>
    <w:multiLevelType w:val="hybridMultilevel"/>
    <w:tmpl w:val="B3FECFB2"/>
    <w:lvl w:ilvl="0" w:tplc="8496114C">
      <w:start w:val="1"/>
      <w:numFmt w:val="decimal"/>
      <w:lvlText w:val="%1."/>
      <w:lvlJc w:val="left"/>
      <w:pPr>
        <w:ind w:left="383" w:hanging="7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68039C">
      <w:numFmt w:val="bullet"/>
      <w:lvlText w:val="•"/>
      <w:lvlJc w:val="left"/>
      <w:pPr>
        <w:ind w:left="1362" w:hanging="718"/>
      </w:pPr>
      <w:rPr>
        <w:rFonts w:hint="default"/>
        <w:lang w:val="ru-RU" w:eastAsia="en-US" w:bidi="ar-SA"/>
      </w:rPr>
    </w:lvl>
    <w:lvl w:ilvl="2" w:tplc="F3D8267C">
      <w:numFmt w:val="bullet"/>
      <w:lvlText w:val="•"/>
      <w:lvlJc w:val="left"/>
      <w:pPr>
        <w:ind w:left="2345" w:hanging="718"/>
      </w:pPr>
      <w:rPr>
        <w:rFonts w:hint="default"/>
        <w:lang w:val="ru-RU" w:eastAsia="en-US" w:bidi="ar-SA"/>
      </w:rPr>
    </w:lvl>
    <w:lvl w:ilvl="3" w:tplc="D0CE2BAC">
      <w:numFmt w:val="bullet"/>
      <w:lvlText w:val="•"/>
      <w:lvlJc w:val="left"/>
      <w:pPr>
        <w:ind w:left="3327" w:hanging="718"/>
      </w:pPr>
      <w:rPr>
        <w:rFonts w:hint="default"/>
        <w:lang w:val="ru-RU" w:eastAsia="en-US" w:bidi="ar-SA"/>
      </w:rPr>
    </w:lvl>
    <w:lvl w:ilvl="4" w:tplc="B5C49A18">
      <w:numFmt w:val="bullet"/>
      <w:lvlText w:val="•"/>
      <w:lvlJc w:val="left"/>
      <w:pPr>
        <w:ind w:left="4310" w:hanging="718"/>
      </w:pPr>
      <w:rPr>
        <w:rFonts w:hint="default"/>
        <w:lang w:val="ru-RU" w:eastAsia="en-US" w:bidi="ar-SA"/>
      </w:rPr>
    </w:lvl>
    <w:lvl w:ilvl="5" w:tplc="FC760566">
      <w:numFmt w:val="bullet"/>
      <w:lvlText w:val="•"/>
      <w:lvlJc w:val="left"/>
      <w:pPr>
        <w:ind w:left="5293" w:hanging="718"/>
      </w:pPr>
      <w:rPr>
        <w:rFonts w:hint="default"/>
        <w:lang w:val="ru-RU" w:eastAsia="en-US" w:bidi="ar-SA"/>
      </w:rPr>
    </w:lvl>
    <w:lvl w:ilvl="6" w:tplc="654C8A2C">
      <w:numFmt w:val="bullet"/>
      <w:lvlText w:val="•"/>
      <w:lvlJc w:val="left"/>
      <w:pPr>
        <w:ind w:left="6275" w:hanging="718"/>
      </w:pPr>
      <w:rPr>
        <w:rFonts w:hint="default"/>
        <w:lang w:val="ru-RU" w:eastAsia="en-US" w:bidi="ar-SA"/>
      </w:rPr>
    </w:lvl>
    <w:lvl w:ilvl="7" w:tplc="21541344">
      <w:numFmt w:val="bullet"/>
      <w:lvlText w:val="•"/>
      <w:lvlJc w:val="left"/>
      <w:pPr>
        <w:ind w:left="7258" w:hanging="718"/>
      </w:pPr>
      <w:rPr>
        <w:rFonts w:hint="default"/>
        <w:lang w:val="ru-RU" w:eastAsia="en-US" w:bidi="ar-SA"/>
      </w:rPr>
    </w:lvl>
    <w:lvl w:ilvl="8" w:tplc="6B283996">
      <w:numFmt w:val="bullet"/>
      <w:lvlText w:val="•"/>
      <w:lvlJc w:val="left"/>
      <w:pPr>
        <w:ind w:left="8241" w:hanging="718"/>
      </w:pPr>
      <w:rPr>
        <w:rFonts w:hint="default"/>
        <w:lang w:val="ru-RU" w:eastAsia="en-US" w:bidi="ar-SA"/>
      </w:rPr>
    </w:lvl>
  </w:abstractNum>
  <w:abstractNum w:abstractNumId="2">
    <w:nsid w:val="055C5492"/>
    <w:multiLevelType w:val="hybridMultilevel"/>
    <w:tmpl w:val="42508B3E"/>
    <w:lvl w:ilvl="0" w:tplc="64FA1F66">
      <w:start w:val="1"/>
      <w:numFmt w:val="decimal"/>
      <w:lvlText w:val="%1."/>
      <w:lvlJc w:val="left"/>
      <w:pPr>
        <w:ind w:left="107" w:hanging="21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6"/>
        <w:szCs w:val="26"/>
        <w:lang w:val="ru-RU" w:eastAsia="en-US" w:bidi="ar-SA"/>
      </w:rPr>
    </w:lvl>
    <w:lvl w:ilvl="1" w:tplc="F9001FD0">
      <w:numFmt w:val="bullet"/>
      <w:lvlText w:val="•"/>
      <w:lvlJc w:val="left"/>
      <w:pPr>
        <w:ind w:left="887" w:hanging="212"/>
      </w:pPr>
      <w:rPr>
        <w:rFonts w:hint="default"/>
        <w:lang w:val="ru-RU" w:eastAsia="en-US" w:bidi="ar-SA"/>
      </w:rPr>
    </w:lvl>
    <w:lvl w:ilvl="2" w:tplc="C172CDE6">
      <w:numFmt w:val="bullet"/>
      <w:lvlText w:val="•"/>
      <w:lvlJc w:val="left"/>
      <w:pPr>
        <w:ind w:left="1674" w:hanging="212"/>
      </w:pPr>
      <w:rPr>
        <w:rFonts w:hint="default"/>
        <w:lang w:val="ru-RU" w:eastAsia="en-US" w:bidi="ar-SA"/>
      </w:rPr>
    </w:lvl>
    <w:lvl w:ilvl="3" w:tplc="87BA8564">
      <w:numFmt w:val="bullet"/>
      <w:lvlText w:val="•"/>
      <w:lvlJc w:val="left"/>
      <w:pPr>
        <w:ind w:left="2462" w:hanging="212"/>
      </w:pPr>
      <w:rPr>
        <w:rFonts w:hint="default"/>
        <w:lang w:val="ru-RU" w:eastAsia="en-US" w:bidi="ar-SA"/>
      </w:rPr>
    </w:lvl>
    <w:lvl w:ilvl="4" w:tplc="D83862E8">
      <w:numFmt w:val="bullet"/>
      <w:lvlText w:val="•"/>
      <w:lvlJc w:val="left"/>
      <w:pPr>
        <w:ind w:left="3249" w:hanging="212"/>
      </w:pPr>
      <w:rPr>
        <w:rFonts w:hint="default"/>
        <w:lang w:val="ru-RU" w:eastAsia="en-US" w:bidi="ar-SA"/>
      </w:rPr>
    </w:lvl>
    <w:lvl w:ilvl="5" w:tplc="C08A01BA">
      <w:numFmt w:val="bullet"/>
      <w:lvlText w:val="•"/>
      <w:lvlJc w:val="left"/>
      <w:pPr>
        <w:ind w:left="4037" w:hanging="212"/>
      </w:pPr>
      <w:rPr>
        <w:rFonts w:hint="default"/>
        <w:lang w:val="ru-RU" w:eastAsia="en-US" w:bidi="ar-SA"/>
      </w:rPr>
    </w:lvl>
    <w:lvl w:ilvl="6" w:tplc="BA54C93E">
      <w:numFmt w:val="bullet"/>
      <w:lvlText w:val="•"/>
      <w:lvlJc w:val="left"/>
      <w:pPr>
        <w:ind w:left="4824" w:hanging="212"/>
      </w:pPr>
      <w:rPr>
        <w:rFonts w:hint="default"/>
        <w:lang w:val="ru-RU" w:eastAsia="en-US" w:bidi="ar-SA"/>
      </w:rPr>
    </w:lvl>
    <w:lvl w:ilvl="7" w:tplc="C988DF52">
      <w:numFmt w:val="bullet"/>
      <w:lvlText w:val="•"/>
      <w:lvlJc w:val="left"/>
      <w:pPr>
        <w:ind w:left="5611" w:hanging="212"/>
      </w:pPr>
      <w:rPr>
        <w:rFonts w:hint="default"/>
        <w:lang w:val="ru-RU" w:eastAsia="en-US" w:bidi="ar-SA"/>
      </w:rPr>
    </w:lvl>
    <w:lvl w:ilvl="8" w:tplc="C6AA1A9E">
      <w:numFmt w:val="bullet"/>
      <w:lvlText w:val="•"/>
      <w:lvlJc w:val="left"/>
      <w:pPr>
        <w:ind w:left="6399" w:hanging="212"/>
      </w:pPr>
      <w:rPr>
        <w:rFonts w:hint="default"/>
        <w:lang w:val="ru-RU" w:eastAsia="en-US" w:bidi="ar-SA"/>
      </w:rPr>
    </w:lvl>
  </w:abstractNum>
  <w:abstractNum w:abstractNumId="3">
    <w:nsid w:val="0BEC1E0C"/>
    <w:multiLevelType w:val="hybridMultilevel"/>
    <w:tmpl w:val="C964A5FA"/>
    <w:lvl w:ilvl="0" w:tplc="F1C253A2">
      <w:start w:val="1"/>
      <w:numFmt w:val="decimal"/>
      <w:lvlText w:val="%1."/>
      <w:lvlJc w:val="left"/>
      <w:pPr>
        <w:ind w:left="107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A08306E">
      <w:numFmt w:val="bullet"/>
      <w:lvlText w:val="•"/>
      <w:lvlJc w:val="left"/>
      <w:pPr>
        <w:ind w:left="887" w:hanging="708"/>
      </w:pPr>
      <w:rPr>
        <w:rFonts w:hint="default"/>
        <w:lang w:val="ru-RU" w:eastAsia="en-US" w:bidi="ar-SA"/>
      </w:rPr>
    </w:lvl>
    <w:lvl w:ilvl="2" w:tplc="61BE33C8">
      <w:numFmt w:val="bullet"/>
      <w:lvlText w:val="•"/>
      <w:lvlJc w:val="left"/>
      <w:pPr>
        <w:ind w:left="1674" w:hanging="708"/>
      </w:pPr>
      <w:rPr>
        <w:rFonts w:hint="default"/>
        <w:lang w:val="ru-RU" w:eastAsia="en-US" w:bidi="ar-SA"/>
      </w:rPr>
    </w:lvl>
    <w:lvl w:ilvl="3" w:tplc="0EFC1B48">
      <w:numFmt w:val="bullet"/>
      <w:lvlText w:val="•"/>
      <w:lvlJc w:val="left"/>
      <w:pPr>
        <w:ind w:left="2462" w:hanging="708"/>
      </w:pPr>
      <w:rPr>
        <w:rFonts w:hint="default"/>
        <w:lang w:val="ru-RU" w:eastAsia="en-US" w:bidi="ar-SA"/>
      </w:rPr>
    </w:lvl>
    <w:lvl w:ilvl="4" w:tplc="E318A85C">
      <w:numFmt w:val="bullet"/>
      <w:lvlText w:val="•"/>
      <w:lvlJc w:val="left"/>
      <w:pPr>
        <w:ind w:left="3249" w:hanging="708"/>
      </w:pPr>
      <w:rPr>
        <w:rFonts w:hint="default"/>
        <w:lang w:val="ru-RU" w:eastAsia="en-US" w:bidi="ar-SA"/>
      </w:rPr>
    </w:lvl>
    <w:lvl w:ilvl="5" w:tplc="6EA0817C">
      <w:numFmt w:val="bullet"/>
      <w:lvlText w:val="•"/>
      <w:lvlJc w:val="left"/>
      <w:pPr>
        <w:ind w:left="4037" w:hanging="708"/>
      </w:pPr>
      <w:rPr>
        <w:rFonts w:hint="default"/>
        <w:lang w:val="ru-RU" w:eastAsia="en-US" w:bidi="ar-SA"/>
      </w:rPr>
    </w:lvl>
    <w:lvl w:ilvl="6" w:tplc="D62833F6">
      <w:numFmt w:val="bullet"/>
      <w:lvlText w:val="•"/>
      <w:lvlJc w:val="left"/>
      <w:pPr>
        <w:ind w:left="4824" w:hanging="708"/>
      </w:pPr>
      <w:rPr>
        <w:rFonts w:hint="default"/>
        <w:lang w:val="ru-RU" w:eastAsia="en-US" w:bidi="ar-SA"/>
      </w:rPr>
    </w:lvl>
    <w:lvl w:ilvl="7" w:tplc="C158E9E6">
      <w:numFmt w:val="bullet"/>
      <w:lvlText w:val="•"/>
      <w:lvlJc w:val="left"/>
      <w:pPr>
        <w:ind w:left="5611" w:hanging="708"/>
      </w:pPr>
      <w:rPr>
        <w:rFonts w:hint="default"/>
        <w:lang w:val="ru-RU" w:eastAsia="en-US" w:bidi="ar-SA"/>
      </w:rPr>
    </w:lvl>
    <w:lvl w:ilvl="8" w:tplc="B2502C9C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</w:abstractNum>
  <w:abstractNum w:abstractNumId="4">
    <w:nsid w:val="0EE217A4"/>
    <w:multiLevelType w:val="hybridMultilevel"/>
    <w:tmpl w:val="2E9C6C34"/>
    <w:lvl w:ilvl="0" w:tplc="7BFC09D2">
      <w:start w:val="1"/>
      <w:numFmt w:val="decimal"/>
      <w:lvlText w:val="%1."/>
      <w:lvlJc w:val="left"/>
      <w:pPr>
        <w:ind w:left="393" w:hanging="28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1" w:tplc="FB30E3D6">
      <w:numFmt w:val="bullet"/>
      <w:lvlText w:val="•"/>
      <w:lvlJc w:val="left"/>
      <w:pPr>
        <w:ind w:left="1157" w:hanging="286"/>
      </w:pPr>
      <w:rPr>
        <w:rFonts w:hint="default"/>
        <w:lang w:val="ru-RU" w:eastAsia="en-US" w:bidi="ar-SA"/>
      </w:rPr>
    </w:lvl>
    <w:lvl w:ilvl="2" w:tplc="2E84CF28">
      <w:numFmt w:val="bullet"/>
      <w:lvlText w:val="•"/>
      <w:lvlJc w:val="left"/>
      <w:pPr>
        <w:ind w:left="1914" w:hanging="286"/>
      </w:pPr>
      <w:rPr>
        <w:rFonts w:hint="default"/>
        <w:lang w:val="ru-RU" w:eastAsia="en-US" w:bidi="ar-SA"/>
      </w:rPr>
    </w:lvl>
    <w:lvl w:ilvl="3" w:tplc="D138D4EA">
      <w:numFmt w:val="bullet"/>
      <w:lvlText w:val="•"/>
      <w:lvlJc w:val="left"/>
      <w:pPr>
        <w:ind w:left="2672" w:hanging="286"/>
      </w:pPr>
      <w:rPr>
        <w:rFonts w:hint="default"/>
        <w:lang w:val="ru-RU" w:eastAsia="en-US" w:bidi="ar-SA"/>
      </w:rPr>
    </w:lvl>
    <w:lvl w:ilvl="4" w:tplc="9190C89A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5" w:tplc="5C5A3FA4">
      <w:numFmt w:val="bullet"/>
      <w:lvlText w:val="•"/>
      <w:lvlJc w:val="left"/>
      <w:pPr>
        <w:ind w:left="4187" w:hanging="286"/>
      </w:pPr>
      <w:rPr>
        <w:rFonts w:hint="default"/>
        <w:lang w:val="ru-RU" w:eastAsia="en-US" w:bidi="ar-SA"/>
      </w:rPr>
    </w:lvl>
    <w:lvl w:ilvl="6" w:tplc="DD102D08">
      <w:numFmt w:val="bullet"/>
      <w:lvlText w:val="•"/>
      <w:lvlJc w:val="left"/>
      <w:pPr>
        <w:ind w:left="4944" w:hanging="286"/>
      </w:pPr>
      <w:rPr>
        <w:rFonts w:hint="default"/>
        <w:lang w:val="ru-RU" w:eastAsia="en-US" w:bidi="ar-SA"/>
      </w:rPr>
    </w:lvl>
    <w:lvl w:ilvl="7" w:tplc="10C2397A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8" w:tplc="60AE66F2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</w:abstractNum>
  <w:abstractNum w:abstractNumId="5">
    <w:nsid w:val="155B736F"/>
    <w:multiLevelType w:val="hybridMultilevel"/>
    <w:tmpl w:val="95CC295E"/>
    <w:lvl w:ilvl="0" w:tplc="51DE0E8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8E0FF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09E26E20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586C77F8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CABAEAC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82AEAFCC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412526A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33A81F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6445840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6">
    <w:nsid w:val="182D26DE"/>
    <w:multiLevelType w:val="hybridMultilevel"/>
    <w:tmpl w:val="76C00438"/>
    <w:lvl w:ilvl="0" w:tplc="44281ED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889922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3FDC54C4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4A809EE0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999C5E5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060739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1E49EAC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A21C9A48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0CA248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7">
    <w:nsid w:val="197F54C1"/>
    <w:multiLevelType w:val="hybridMultilevel"/>
    <w:tmpl w:val="589A6BB8"/>
    <w:lvl w:ilvl="0" w:tplc="E5DCB62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267CE6">
      <w:numFmt w:val="bullet"/>
      <w:lvlText w:val="•"/>
      <w:lvlJc w:val="left"/>
      <w:pPr>
        <w:ind w:left="423" w:hanging="140"/>
      </w:pPr>
      <w:rPr>
        <w:rFonts w:hint="default"/>
        <w:lang w:val="ru-RU" w:eastAsia="en-US" w:bidi="ar-SA"/>
      </w:rPr>
    </w:lvl>
    <w:lvl w:ilvl="2" w:tplc="20A4A49E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3" w:tplc="D4D6AA2A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4" w:tplc="7ED05E0C">
      <w:numFmt w:val="bullet"/>
      <w:lvlText w:val="•"/>
      <w:lvlJc w:val="left"/>
      <w:pPr>
        <w:ind w:left="1395" w:hanging="140"/>
      </w:pPr>
      <w:rPr>
        <w:rFonts w:hint="default"/>
        <w:lang w:val="ru-RU" w:eastAsia="en-US" w:bidi="ar-SA"/>
      </w:rPr>
    </w:lvl>
    <w:lvl w:ilvl="5" w:tplc="7A2A32FC">
      <w:numFmt w:val="bullet"/>
      <w:lvlText w:val="•"/>
      <w:lvlJc w:val="left"/>
      <w:pPr>
        <w:ind w:left="1719" w:hanging="140"/>
      </w:pPr>
      <w:rPr>
        <w:rFonts w:hint="default"/>
        <w:lang w:val="ru-RU" w:eastAsia="en-US" w:bidi="ar-SA"/>
      </w:rPr>
    </w:lvl>
    <w:lvl w:ilvl="6" w:tplc="3708A6AE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7" w:tplc="DDC8C520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8" w:tplc="EA880B20">
      <w:numFmt w:val="bullet"/>
      <w:lvlText w:val="•"/>
      <w:lvlJc w:val="left"/>
      <w:pPr>
        <w:ind w:left="2690" w:hanging="140"/>
      </w:pPr>
      <w:rPr>
        <w:rFonts w:hint="default"/>
        <w:lang w:val="ru-RU" w:eastAsia="en-US" w:bidi="ar-SA"/>
      </w:rPr>
    </w:lvl>
  </w:abstractNum>
  <w:abstractNum w:abstractNumId="8">
    <w:nsid w:val="1D045A73"/>
    <w:multiLevelType w:val="hybridMultilevel"/>
    <w:tmpl w:val="79BECC18"/>
    <w:lvl w:ilvl="0" w:tplc="4CDE5734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8499F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A2E77C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E77E5684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7042AD2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DB644B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A4921B5E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BE4FC7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F865C3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9">
    <w:nsid w:val="20784B5A"/>
    <w:multiLevelType w:val="multilevel"/>
    <w:tmpl w:val="769E21EE"/>
    <w:lvl w:ilvl="0">
      <w:start w:val="3"/>
      <w:numFmt w:val="decimal"/>
      <w:lvlText w:val="%1"/>
      <w:lvlJc w:val="left"/>
      <w:pPr>
        <w:ind w:left="242" w:hanging="8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87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8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9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6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873"/>
      </w:pPr>
      <w:rPr>
        <w:rFonts w:hint="default"/>
        <w:lang w:val="ru-RU" w:eastAsia="en-US" w:bidi="ar-SA"/>
      </w:rPr>
    </w:lvl>
  </w:abstractNum>
  <w:abstractNum w:abstractNumId="10">
    <w:nsid w:val="2ED3048A"/>
    <w:multiLevelType w:val="hybridMultilevel"/>
    <w:tmpl w:val="B5CA8E58"/>
    <w:lvl w:ilvl="0" w:tplc="33C43988">
      <w:start w:val="1"/>
      <w:numFmt w:val="decimal"/>
      <w:lvlText w:val="%1."/>
      <w:lvlJc w:val="left"/>
      <w:pPr>
        <w:ind w:left="107" w:hanging="28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9622069C">
      <w:numFmt w:val="bullet"/>
      <w:lvlText w:val="•"/>
      <w:lvlJc w:val="left"/>
      <w:pPr>
        <w:ind w:left="887" w:hanging="286"/>
      </w:pPr>
      <w:rPr>
        <w:rFonts w:hint="default"/>
        <w:lang w:val="ru-RU" w:eastAsia="en-US" w:bidi="ar-SA"/>
      </w:rPr>
    </w:lvl>
    <w:lvl w:ilvl="2" w:tplc="09CC2078">
      <w:numFmt w:val="bullet"/>
      <w:lvlText w:val="•"/>
      <w:lvlJc w:val="left"/>
      <w:pPr>
        <w:ind w:left="1674" w:hanging="286"/>
      </w:pPr>
      <w:rPr>
        <w:rFonts w:hint="default"/>
        <w:lang w:val="ru-RU" w:eastAsia="en-US" w:bidi="ar-SA"/>
      </w:rPr>
    </w:lvl>
    <w:lvl w:ilvl="3" w:tplc="DC204526">
      <w:numFmt w:val="bullet"/>
      <w:lvlText w:val="•"/>
      <w:lvlJc w:val="left"/>
      <w:pPr>
        <w:ind w:left="2462" w:hanging="286"/>
      </w:pPr>
      <w:rPr>
        <w:rFonts w:hint="default"/>
        <w:lang w:val="ru-RU" w:eastAsia="en-US" w:bidi="ar-SA"/>
      </w:rPr>
    </w:lvl>
    <w:lvl w:ilvl="4" w:tplc="336C3944">
      <w:numFmt w:val="bullet"/>
      <w:lvlText w:val="•"/>
      <w:lvlJc w:val="left"/>
      <w:pPr>
        <w:ind w:left="3249" w:hanging="286"/>
      </w:pPr>
      <w:rPr>
        <w:rFonts w:hint="default"/>
        <w:lang w:val="ru-RU" w:eastAsia="en-US" w:bidi="ar-SA"/>
      </w:rPr>
    </w:lvl>
    <w:lvl w:ilvl="5" w:tplc="761EF90C">
      <w:numFmt w:val="bullet"/>
      <w:lvlText w:val="•"/>
      <w:lvlJc w:val="left"/>
      <w:pPr>
        <w:ind w:left="4037" w:hanging="286"/>
      </w:pPr>
      <w:rPr>
        <w:rFonts w:hint="default"/>
        <w:lang w:val="ru-RU" w:eastAsia="en-US" w:bidi="ar-SA"/>
      </w:rPr>
    </w:lvl>
    <w:lvl w:ilvl="6" w:tplc="EF3C6DE6">
      <w:numFmt w:val="bullet"/>
      <w:lvlText w:val="•"/>
      <w:lvlJc w:val="left"/>
      <w:pPr>
        <w:ind w:left="4824" w:hanging="286"/>
      </w:pPr>
      <w:rPr>
        <w:rFonts w:hint="default"/>
        <w:lang w:val="ru-RU" w:eastAsia="en-US" w:bidi="ar-SA"/>
      </w:rPr>
    </w:lvl>
    <w:lvl w:ilvl="7" w:tplc="71C2AB98">
      <w:numFmt w:val="bullet"/>
      <w:lvlText w:val="•"/>
      <w:lvlJc w:val="left"/>
      <w:pPr>
        <w:ind w:left="5611" w:hanging="286"/>
      </w:pPr>
      <w:rPr>
        <w:rFonts w:hint="default"/>
        <w:lang w:val="ru-RU" w:eastAsia="en-US" w:bidi="ar-SA"/>
      </w:rPr>
    </w:lvl>
    <w:lvl w:ilvl="8" w:tplc="5E6CDB4C">
      <w:numFmt w:val="bullet"/>
      <w:lvlText w:val="•"/>
      <w:lvlJc w:val="left"/>
      <w:pPr>
        <w:ind w:left="6399" w:hanging="286"/>
      </w:pPr>
      <w:rPr>
        <w:rFonts w:hint="default"/>
        <w:lang w:val="ru-RU" w:eastAsia="en-US" w:bidi="ar-SA"/>
      </w:rPr>
    </w:lvl>
  </w:abstractNum>
  <w:abstractNum w:abstractNumId="11">
    <w:nsid w:val="301D1698"/>
    <w:multiLevelType w:val="hybridMultilevel"/>
    <w:tmpl w:val="F7BC8C94"/>
    <w:lvl w:ilvl="0" w:tplc="9C4C80B8">
      <w:start w:val="1"/>
      <w:numFmt w:val="decimal"/>
      <w:lvlText w:val="%1."/>
      <w:lvlJc w:val="left"/>
      <w:pPr>
        <w:ind w:left="107" w:hanging="228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9854520E">
      <w:numFmt w:val="bullet"/>
      <w:lvlText w:val="•"/>
      <w:lvlJc w:val="left"/>
      <w:pPr>
        <w:ind w:left="887" w:hanging="228"/>
      </w:pPr>
      <w:rPr>
        <w:rFonts w:hint="default"/>
        <w:lang w:val="ru-RU" w:eastAsia="en-US" w:bidi="ar-SA"/>
      </w:rPr>
    </w:lvl>
    <w:lvl w:ilvl="2" w:tplc="55365A98">
      <w:numFmt w:val="bullet"/>
      <w:lvlText w:val="•"/>
      <w:lvlJc w:val="left"/>
      <w:pPr>
        <w:ind w:left="1674" w:hanging="228"/>
      </w:pPr>
      <w:rPr>
        <w:rFonts w:hint="default"/>
        <w:lang w:val="ru-RU" w:eastAsia="en-US" w:bidi="ar-SA"/>
      </w:rPr>
    </w:lvl>
    <w:lvl w:ilvl="3" w:tplc="135863F0">
      <w:numFmt w:val="bullet"/>
      <w:lvlText w:val="•"/>
      <w:lvlJc w:val="left"/>
      <w:pPr>
        <w:ind w:left="2462" w:hanging="228"/>
      </w:pPr>
      <w:rPr>
        <w:rFonts w:hint="default"/>
        <w:lang w:val="ru-RU" w:eastAsia="en-US" w:bidi="ar-SA"/>
      </w:rPr>
    </w:lvl>
    <w:lvl w:ilvl="4" w:tplc="454E3180">
      <w:numFmt w:val="bullet"/>
      <w:lvlText w:val="•"/>
      <w:lvlJc w:val="left"/>
      <w:pPr>
        <w:ind w:left="3249" w:hanging="228"/>
      </w:pPr>
      <w:rPr>
        <w:rFonts w:hint="default"/>
        <w:lang w:val="ru-RU" w:eastAsia="en-US" w:bidi="ar-SA"/>
      </w:rPr>
    </w:lvl>
    <w:lvl w:ilvl="5" w:tplc="44D0725E">
      <w:numFmt w:val="bullet"/>
      <w:lvlText w:val="•"/>
      <w:lvlJc w:val="left"/>
      <w:pPr>
        <w:ind w:left="4037" w:hanging="228"/>
      </w:pPr>
      <w:rPr>
        <w:rFonts w:hint="default"/>
        <w:lang w:val="ru-RU" w:eastAsia="en-US" w:bidi="ar-SA"/>
      </w:rPr>
    </w:lvl>
    <w:lvl w:ilvl="6" w:tplc="072ECCB0">
      <w:numFmt w:val="bullet"/>
      <w:lvlText w:val="•"/>
      <w:lvlJc w:val="left"/>
      <w:pPr>
        <w:ind w:left="4824" w:hanging="228"/>
      </w:pPr>
      <w:rPr>
        <w:rFonts w:hint="default"/>
        <w:lang w:val="ru-RU" w:eastAsia="en-US" w:bidi="ar-SA"/>
      </w:rPr>
    </w:lvl>
    <w:lvl w:ilvl="7" w:tplc="30D6D15E">
      <w:numFmt w:val="bullet"/>
      <w:lvlText w:val="•"/>
      <w:lvlJc w:val="left"/>
      <w:pPr>
        <w:ind w:left="5611" w:hanging="228"/>
      </w:pPr>
      <w:rPr>
        <w:rFonts w:hint="default"/>
        <w:lang w:val="ru-RU" w:eastAsia="en-US" w:bidi="ar-SA"/>
      </w:rPr>
    </w:lvl>
    <w:lvl w:ilvl="8" w:tplc="A378CA3E">
      <w:numFmt w:val="bullet"/>
      <w:lvlText w:val="•"/>
      <w:lvlJc w:val="left"/>
      <w:pPr>
        <w:ind w:left="6399" w:hanging="228"/>
      </w:pPr>
      <w:rPr>
        <w:rFonts w:hint="default"/>
        <w:lang w:val="ru-RU" w:eastAsia="en-US" w:bidi="ar-SA"/>
      </w:rPr>
    </w:lvl>
  </w:abstractNum>
  <w:abstractNum w:abstractNumId="12">
    <w:nsid w:val="35D20933"/>
    <w:multiLevelType w:val="hybridMultilevel"/>
    <w:tmpl w:val="2DE2B960"/>
    <w:lvl w:ilvl="0" w:tplc="40B00BF8">
      <w:start w:val="1"/>
      <w:numFmt w:val="decimal"/>
      <w:lvlText w:val="%1."/>
      <w:lvlJc w:val="left"/>
      <w:pPr>
        <w:ind w:left="460" w:hanging="3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32A112">
      <w:numFmt w:val="bullet"/>
      <w:lvlText w:val="•"/>
      <w:lvlJc w:val="left"/>
      <w:pPr>
        <w:ind w:left="1211" w:hanging="300"/>
      </w:pPr>
      <w:rPr>
        <w:rFonts w:hint="default"/>
        <w:lang w:val="ru-RU" w:eastAsia="en-US" w:bidi="ar-SA"/>
      </w:rPr>
    </w:lvl>
    <w:lvl w:ilvl="2" w:tplc="A9DCDE86">
      <w:numFmt w:val="bullet"/>
      <w:lvlText w:val="•"/>
      <w:lvlJc w:val="left"/>
      <w:pPr>
        <w:ind w:left="1962" w:hanging="300"/>
      </w:pPr>
      <w:rPr>
        <w:rFonts w:hint="default"/>
        <w:lang w:val="ru-RU" w:eastAsia="en-US" w:bidi="ar-SA"/>
      </w:rPr>
    </w:lvl>
    <w:lvl w:ilvl="3" w:tplc="5276EA2A">
      <w:numFmt w:val="bullet"/>
      <w:lvlText w:val="•"/>
      <w:lvlJc w:val="left"/>
      <w:pPr>
        <w:ind w:left="2714" w:hanging="300"/>
      </w:pPr>
      <w:rPr>
        <w:rFonts w:hint="default"/>
        <w:lang w:val="ru-RU" w:eastAsia="en-US" w:bidi="ar-SA"/>
      </w:rPr>
    </w:lvl>
    <w:lvl w:ilvl="4" w:tplc="02DC2B64">
      <w:numFmt w:val="bullet"/>
      <w:lvlText w:val="•"/>
      <w:lvlJc w:val="left"/>
      <w:pPr>
        <w:ind w:left="3465" w:hanging="300"/>
      </w:pPr>
      <w:rPr>
        <w:rFonts w:hint="default"/>
        <w:lang w:val="ru-RU" w:eastAsia="en-US" w:bidi="ar-SA"/>
      </w:rPr>
    </w:lvl>
    <w:lvl w:ilvl="5" w:tplc="F628F4BE">
      <w:numFmt w:val="bullet"/>
      <w:lvlText w:val="•"/>
      <w:lvlJc w:val="left"/>
      <w:pPr>
        <w:ind w:left="4217" w:hanging="300"/>
      </w:pPr>
      <w:rPr>
        <w:rFonts w:hint="default"/>
        <w:lang w:val="ru-RU" w:eastAsia="en-US" w:bidi="ar-SA"/>
      </w:rPr>
    </w:lvl>
    <w:lvl w:ilvl="6" w:tplc="E68C1040">
      <w:numFmt w:val="bullet"/>
      <w:lvlText w:val="•"/>
      <w:lvlJc w:val="left"/>
      <w:pPr>
        <w:ind w:left="4968" w:hanging="300"/>
      </w:pPr>
      <w:rPr>
        <w:rFonts w:hint="default"/>
        <w:lang w:val="ru-RU" w:eastAsia="en-US" w:bidi="ar-SA"/>
      </w:rPr>
    </w:lvl>
    <w:lvl w:ilvl="7" w:tplc="EA485A94">
      <w:numFmt w:val="bullet"/>
      <w:lvlText w:val="•"/>
      <w:lvlJc w:val="left"/>
      <w:pPr>
        <w:ind w:left="5719" w:hanging="300"/>
      </w:pPr>
      <w:rPr>
        <w:rFonts w:hint="default"/>
        <w:lang w:val="ru-RU" w:eastAsia="en-US" w:bidi="ar-SA"/>
      </w:rPr>
    </w:lvl>
    <w:lvl w:ilvl="8" w:tplc="3C3C3942">
      <w:numFmt w:val="bullet"/>
      <w:lvlText w:val="•"/>
      <w:lvlJc w:val="left"/>
      <w:pPr>
        <w:ind w:left="6471" w:hanging="300"/>
      </w:pPr>
      <w:rPr>
        <w:rFonts w:hint="default"/>
        <w:lang w:val="ru-RU" w:eastAsia="en-US" w:bidi="ar-SA"/>
      </w:rPr>
    </w:lvl>
  </w:abstractNum>
  <w:abstractNum w:abstractNumId="13">
    <w:nsid w:val="3F0E4DD6"/>
    <w:multiLevelType w:val="hybridMultilevel"/>
    <w:tmpl w:val="8D1023BC"/>
    <w:lvl w:ilvl="0" w:tplc="5E4885E2">
      <w:start w:val="1"/>
      <w:numFmt w:val="decimal"/>
      <w:lvlText w:val="%1."/>
      <w:lvlJc w:val="left"/>
      <w:pPr>
        <w:ind w:left="24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AAEB7C">
      <w:numFmt w:val="bullet"/>
      <w:lvlText w:val="•"/>
      <w:lvlJc w:val="left"/>
      <w:pPr>
        <w:ind w:left="1236" w:hanging="708"/>
      </w:pPr>
      <w:rPr>
        <w:rFonts w:hint="default"/>
        <w:lang w:val="ru-RU" w:eastAsia="en-US" w:bidi="ar-SA"/>
      </w:rPr>
    </w:lvl>
    <w:lvl w:ilvl="2" w:tplc="B6987B80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687A913A">
      <w:numFmt w:val="bullet"/>
      <w:lvlText w:val="•"/>
      <w:lvlJc w:val="left"/>
      <w:pPr>
        <w:ind w:left="3229" w:hanging="708"/>
      </w:pPr>
      <w:rPr>
        <w:rFonts w:hint="default"/>
        <w:lang w:val="ru-RU" w:eastAsia="en-US" w:bidi="ar-SA"/>
      </w:rPr>
    </w:lvl>
    <w:lvl w:ilvl="4" w:tplc="FB1C153E">
      <w:numFmt w:val="bullet"/>
      <w:lvlText w:val="•"/>
      <w:lvlJc w:val="left"/>
      <w:pPr>
        <w:ind w:left="4226" w:hanging="708"/>
      </w:pPr>
      <w:rPr>
        <w:rFonts w:hint="default"/>
        <w:lang w:val="ru-RU" w:eastAsia="en-US" w:bidi="ar-SA"/>
      </w:rPr>
    </w:lvl>
    <w:lvl w:ilvl="5" w:tplc="435EC25C">
      <w:numFmt w:val="bullet"/>
      <w:lvlText w:val="•"/>
      <w:lvlJc w:val="left"/>
      <w:pPr>
        <w:ind w:left="5223" w:hanging="708"/>
      </w:pPr>
      <w:rPr>
        <w:rFonts w:hint="default"/>
        <w:lang w:val="ru-RU" w:eastAsia="en-US" w:bidi="ar-SA"/>
      </w:rPr>
    </w:lvl>
    <w:lvl w:ilvl="6" w:tplc="E042C7D0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34E459A4">
      <w:numFmt w:val="bullet"/>
      <w:lvlText w:val="•"/>
      <w:lvlJc w:val="left"/>
      <w:pPr>
        <w:ind w:left="7216" w:hanging="708"/>
      </w:pPr>
      <w:rPr>
        <w:rFonts w:hint="default"/>
        <w:lang w:val="ru-RU" w:eastAsia="en-US" w:bidi="ar-SA"/>
      </w:rPr>
    </w:lvl>
    <w:lvl w:ilvl="8" w:tplc="427A90E4">
      <w:numFmt w:val="bullet"/>
      <w:lvlText w:val="•"/>
      <w:lvlJc w:val="left"/>
      <w:pPr>
        <w:ind w:left="8213" w:hanging="708"/>
      </w:pPr>
      <w:rPr>
        <w:rFonts w:hint="default"/>
        <w:lang w:val="ru-RU" w:eastAsia="en-US" w:bidi="ar-SA"/>
      </w:rPr>
    </w:lvl>
  </w:abstractNum>
  <w:abstractNum w:abstractNumId="14">
    <w:nsid w:val="3FEF693C"/>
    <w:multiLevelType w:val="hybridMultilevel"/>
    <w:tmpl w:val="E2821108"/>
    <w:lvl w:ilvl="0" w:tplc="CB6EE0BE">
      <w:start w:val="1"/>
      <w:numFmt w:val="decimal"/>
      <w:lvlText w:val="%1."/>
      <w:lvlJc w:val="left"/>
      <w:pPr>
        <w:ind w:left="460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9A6568">
      <w:numFmt w:val="bullet"/>
      <w:lvlText w:val="•"/>
      <w:lvlJc w:val="left"/>
      <w:pPr>
        <w:ind w:left="1211" w:hanging="353"/>
      </w:pPr>
      <w:rPr>
        <w:rFonts w:hint="default"/>
        <w:lang w:val="ru-RU" w:eastAsia="en-US" w:bidi="ar-SA"/>
      </w:rPr>
    </w:lvl>
    <w:lvl w:ilvl="2" w:tplc="AD8201F4">
      <w:numFmt w:val="bullet"/>
      <w:lvlText w:val="•"/>
      <w:lvlJc w:val="left"/>
      <w:pPr>
        <w:ind w:left="1962" w:hanging="353"/>
      </w:pPr>
      <w:rPr>
        <w:rFonts w:hint="default"/>
        <w:lang w:val="ru-RU" w:eastAsia="en-US" w:bidi="ar-SA"/>
      </w:rPr>
    </w:lvl>
    <w:lvl w:ilvl="3" w:tplc="599875B2">
      <w:numFmt w:val="bullet"/>
      <w:lvlText w:val="•"/>
      <w:lvlJc w:val="left"/>
      <w:pPr>
        <w:ind w:left="2714" w:hanging="353"/>
      </w:pPr>
      <w:rPr>
        <w:rFonts w:hint="default"/>
        <w:lang w:val="ru-RU" w:eastAsia="en-US" w:bidi="ar-SA"/>
      </w:rPr>
    </w:lvl>
    <w:lvl w:ilvl="4" w:tplc="961C56EC">
      <w:numFmt w:val="bullet"/>
      <w:lvlText w:val="•"/>
      <w:lvlJc w:val="left"/>
      <w:pPr>
        <w:ind w:left="3465" w:hanging="353"/>
      </w:pPr>
      <w:rPr>
        <w:rFonts w:hint="default"/>
        <w:lang w:val="ru-RU" w:eastAsia="en-US" w:bidi="ar-SA"/>
      </w:rPr>
    </w:lvl>
    <w:lvl w:ilvl="5" w:tplc="1AEAD360">
      <w:numFmt w:val="bullet"/>
      <w:lvlText w:val="•"/>
      <w:lvlJc w:val="left"/>
      <w:pPr>
        <w:ind w:left="4217" w:hanging="353"/>
      </w:pPr>
      <w:rPr>
        <w:rFonts w:hint="default"/>
        <w:lang w:val="ru-RU" w:eastAsia="en-US" w:bidi="ar-SA"/>
      </w:rPr>
    </w:lvl>
    <w:lvl w:ilvl="6" w:tplc="9B046CB2">
      <w:numFmt w:val="bullet"/>
      <w:lvlText w:val="•"/>
      <w:lvlJc w:val="left"/>
      <w:pPr>
        <w:ind w:left="4968" w:hanging="353"/>
      </w:pPr>
      <w:rPr>
        <w:rFonts w:hint="default"/>
        <w:lang w:val="ru-RU" w:eastAsia="en-US" w:bidi="ar-SA"/>
      </w:rPr>
    </w:lvl>
    <w:lvl w:ilvl="7" w:tplc="54F83004">
      <w:numFmt w:val="bullet"/>
      <w:lvlText w:val="•"/>
      <w:lvlJc w:val="left"/>
      <w:pPr>
        <w:ind w:left="5719" w:hanging="353"/>
      </w:pPr>
      <w:rPr>
        <w:rFonts w:hint="default"/>
        <w:lang w:val="ru-RU" w:eastAsia="en-US" w:bidi="ar-SA"/>
      </w:rPr>
    </w:lvl>
    <w:lvl w:ilvl="8" w:tplc="6BCCD3EE">
      <w:numFmt w:val="bullet"/>
      <w:lvlText w:val="•"/>
      <w:lvlJc w:val="left"/>
      <w:pPr>
        <w:ind w:left="6471" w:hanging="353"/>
      </w:pPr>
      <w:rPr>
        <w:rFonts w:hint="default"/>
        <w:lang w:val="ru-RU" w:eastAsia="en-US" w:bidi="ar-SA"/>
      </w:rPr>
    </w:lvl>
  </w:abstractNum>
  <w:abstractNum w:abstractNumId="15">
    <w:nsid w:val="402B776E"/>
    <w:multiLevelType w:val="hybridMultilevel"/>
    <w:tmpl w:val="33BACD6A"/>
    <w:lvl w:ilvl="0" w:tplc="EC70345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D84736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5582EC2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609C9BD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03784BA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36484B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9C98DA32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2F227FE6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F7AA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6">
    <w:nsid w:val="44860B65"/>
    <w:multiLevelType w:val="hybridMultilevel"/>
    <w:tmpl w:val="93466942"/>
    <w:lvl w:ilvl="0" w:tplc="7542EACC">
      <w:start w:val="4"/>
      <w:numFmt w:val="decimal"/>
      <w:lvlText w:val="%1."/>
      <w:lvlJc w:val="left"/>
      <w:pPr>
        <w:ind w:left="107" w:hanging="21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23BC5636">
      <w:numFmt w:val="bullet"/>
      <w:lvlText w:val="•"/>
      <w:lvlJc w:val="left"/>
      <w:pPr>
        <w:ind w:left="887" w:hanging="212"/>
      </w:pPr>
      <w:rPr>
        <w:rFonts w:hint="default"/>
        <w:lang w:val="ru-RU" w:eastAsia="en-US" w:bidi="ar-SA"/>
      </w:rPr>
    </w:lvl>
    <w:lvl w:ilvl="2" w:tplc="D3CA633C">
      <w:numFmt w:val="bullet"/>
      <w:lvlText w:val="•"/>
      <w:lvlJc w:val="left"/>
      <w:pPr>
        <w:ind w:left="1674" w:hanging="212"/>
      </w:pPr>
      <w:rPr>
        <w:rFonts w:hint="default"/>
        <w:lang w:val="ru-RU" w:eastAsia="en-US" w:bidi="ar-SA"/>
      </w:rPr>
    </w:lvl>
    <w:lvl w:ilvl="3" w:tplc="4F4C72AC">
      <w:numFmt w:val="bullet"/>
      <w:lvlText w:val="•"/>
      <w:lvlJc w:val="left"/>
      <w:pPr>
        <w:ind w:left="2462" w:hanging="212"/>
      </w:pPr>
      <w:rPr>
        <w:rFonts w:hint="default"/>
        <w:lang w:val="ru-RU" w:eastAsia="en-US" w:bidi="ar-SA"/>
      </w:rPr>
    </w:lvl>
    <w:lvl w:ilvl="4" w:tplc="9DF2E362">
      <w:numFmt w:val="bullet"/>
      <w:lvlText w:val="•"/>
      <w:lvlJc w:val="left"/>
      <w:pPr>
        <w:ind w:left="3249" w:hanging="212"/>
      </w:pPr>
      <w:rPr>
        <w:rFonts w:hint="default"/>
        <w:lang w:val="ru-RU" w:eastAsia="en-US" w:bidi="ar-SA"/>
      </w:rPr>
    </w:lvl>
    <w:lvl w:ilvl="5" w:tplc="B63CD40A">
      <w:numFmt w:val="bullet"/>
      <w:lvlText w:val="•"/>
      <w:lvlJc w:val="left"/>
      <w:pPr>
        <w:ind w:left="4037" w:hanging="212"/>
      </w:pPr>
      <w:rPr>
        <w:rFonts w:hint="default"/>
        <w:lang w:val="ru-RU" w:eastAsia="en-US" w:bidi="ar-SA"/>
      </w:rPr>
    </w:lvl>
    <w:lvl w:ilvl="6" w:tplc="389C455C">
      <w:numFmt w:val="bullet"/>
      <w:lvlText w:val="•"/>
      <w:lvlJc w:val="left"/>
      <w:pPr>
        <w:ind w:left="4824" w:hanging="212"/>
      </w:pPr>
      <w:rPr>
        <w:rFonts w:hint="default"/>
        <w:lang w:val="ru-RU" w:eastAsia="en-US" w:bidi="ar-SA"/>
      </w:rPr>
    </w:lvl>
    <w:lvl w:ilvl="7" w:tplc="66E8657A">
      <w:numFmt w:val="bullet"/>
      <w:lvlText w:val="•"/>
      <w:lvlJc w:val="left"/>
      <w:pPr>
        <w:ind w:left="5611" w:hanging="212"/>
      </w:pPr>
      <w:rPr>
        <w:rFonts w:hint="default"/>
        <w:lang w:val="ru-RU" w:eastAsia="en-US" w:bidi="ar-SA"/>
      </w:rPr>
    </w:lvl>
    <w:lvl w:ilvl="8" w:tplc="5AA4D63A">
      <w:numFmt w:val="bullet"/>
      <w:lvlText w:val="•"/>
      <w:lvlJc w:val="left"/>
      <w:pPr>
        <w:ind w:left="6399" w:hanging="212"/>
      </w:pPr>
      <w:rPr>
        <w:rFonts w:hint="default"/>
        <w:lang w:val="ru-RU" w:eastAsia="en-US" w:bidi="ar-SA"/>
      </w:rPr>
    </w:lvl>
  </w:abstractNum>
  <w:abstractNum w:abstractNumId="17">
    <w:nsid w:val="4ABB3BBA"/>
    <w:multiLevelType w:val="hybridMultilevel"/>
    <w:tmpl w:val="2FB8ED2A"/>
    <w:lvl w:ilvl="0" w:tplc="20247574">
      <w:start w:val="1"/>
      <w:numFmt w:val="decimal"/>
      <w:lvlText w:val="%1."/>
      <w:lvlJc w:val="left"/>
      <w:pPr>
        <w:ind w:left="484" w:hanging="37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7D6E57A">
      <w:numFmt w:val="bullet"/>
      <w:lvlText w:val="•"/>
      <w:lvlJc w:val="left"/>
      <w:pPr>
        <w:ind w:left="1229" w:hanging="377"/>
      </w:pPr>
      <w:rPr>
        <w:rFonts w:hint="default"/>
        <w:lang w:val="ru-RU" w:eastAsia="en-US" w:bidi="ar-SA"/>
      </w:rPr>
    </w:lvl>
    <w:lvl w:ilvl="2" w:tplc="2F5C4F6E">
      <w:numFmt w:val="bullet"/>
      <w:lvlText w:val="•"/>
      <w:lvlJc w:val="left"/>
      <w:pPr>
        <w:ind w:left="1978" w:hanging="377"/>
      </w:pPr>
      <w:rPr>
        <w:rFonts w:hint="default"/>
        <w:lang w:val="ru-RU" w:eastAsia="en-US" w:bidi="ar-SA"/>
      </w:rPr>
    </w:lvl>
    <w:lvl w:ilvl="3" w:tplc="9C2CC7D8">
      <w:numFmt w:val="bullet"/>
      <w:lvlText w:val="•"/>
      <w:lvlJc w:val="left"/>
      <w:pPr>
        <w:ind w:left="2728" w:hanging="377"/>
      </w:pPr>
      <w:rPr>
        <w:rFonts w:hint="default"/>
        <w:lang w:val="ru-RU" w:eastAsia="en-US" w:bidi="ar-SA"/>
      </w:rPr>
    </w:lvl>
    <w:lvl w:ilvl="4" w:tplc="1E4CAF4C">
      <w:numFmt w:val="bullet"/>
      <w:lvlText w:val="•"/>
      <w:lvlJc w:val="left"/>
      <w:pPr>
        <w:ind w:left="3477" w:hanging="377"/>
      </w:pPr>
      <w:rPr>
        <w:rFonts w:hint="default"/>
        <w:lang w:val="ru-RU" w:eastAsia="en-US" w:bidi="ar-SA"/>
      </w:rPr>
    </w:lvl>
    <w:lvl w:ilvl="5" w:tplc="982EABA0">
      <w:numFmt w:val="bullet"/>
      <w:lvlText w:val="•"/>
      <w:lvlJc w:val="left"/>
      <w:pPr>
        <w:ind w:left="4227" w:hanging="377"/>
      </w:pPr>
      <w:rPr>
        <w:rFonts w:hint="default"/>
        <w:lang w:val="ru-RU" w:eastAsia="en-US" w:bidi="ar-SA"/>
      </w:rPr>
    </w:lvl>
    <w:lvl w:ilvl="6" w:tplc="BE5658C6">
      <w:numFmt w:val="bullet"/>
      <w:lvlText w:val="•"/>
      <w:lvlJc w:val="left"/>
      <w:pPr>
        <w:ind w:left="4976" w:hanging="377"/>
      </w:pPr>
      <w:rPr>
        <w:rFonts w:hint="default"/>
        <w:lang w:val="ru-RU" w:eastAsia="en-US" w:bidi="ar-SA"/>
      </w:rPr>
    </w:lvl>
    <w:lvl w:ilvl="7" w:tplc="0756BB84">
      <w:numFmt w:val="bullet"/>
      <w:lvlText w:val="•"/>
      <w:lvlJc w:val="left"/>
      <w:pPr>
        <w:ind w:left="5725" w:hanging="377"/>
      </w:pPr>
      <w:rPr>
        <w:rFonts w:hint="default"/>
        <w:lang w:val="ru-RU" w:eastAsia="en-US" w:bidi="ar-SA"/>
      </w:rPr>
    </w:lvl>
    <w:lvl w:ilvl="8" w:tplc="46CA1312">
      <w:numFmt w:val="bullet"/>
      <w:lvlText w:val="•"/>
      <w:lvlJc w:val="left"/>
      <w:pPr>
        <w:ind w:left="6475" w:hanging="377"/>
      </w:pPr>
      <w:rPr>
        <w:rFonts w:hint="default"/>
        <w:lang w:val="ru-RU" w:eastAsia="en-US" w:bidi="ar-SA"/>
      </w:rPr>
    </w:lvl>
  </w:abstractNum>
  <w:abstractNum w:abstractNumId="18">
    <w:nsid w:val="5A954939"/>
    <w:multiLevelType w:val="hybridMultilevel"/>
    <w:tmpl w:val="94261760"/>
    <w:lvl w:ilvl="0" w:tplc="11F65550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B650E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47A601EE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7508BAA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798C843C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7C6CDAE2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BEA69F54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BF72EC72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91B4190C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9">
    <w:nsid w:val="664939AA"/>
    <w:multiLevelType w:val="multilevel"/>
    <w:tmpl w:val="1C681D64"/>
    <w:lvl w:ilvl="0">
      <w:start w:val="1"/>
      <w:numFmt w:val="decimal"/>
      <w:lvlText w:val="%1."/>
      <w:lvlJc w:val="left"/>
      <w:pPr>
        <w:ind w:left="38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0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4" w:hanging="493"/>
      </w:pPr>
      <w:rPr>
        <w:rFonts w:hint="default"/>
        <w:lang w:val="ru-RU" w:eastAsia="en-US" w:bidi="ar-SA"/>
      </w:rPr>
    </w:lvl>
  </w:abstractNum>
  <w:abstractNum w:abstractNumId="20">
    <w:nsid w:val="6BB96FA1"/>
    <w:multiLevelType w:val="hybridMultilevel"/>
    <w:tmpl w:val="66228978"/>
    <w:lvl w:ilvl="0" w:tplc="35789A40">
      <w:start w:val="1"/>
      <w:numFmt w:val="decimal"/>
      <w:lvlText w:val="%1."/>
      <w:lvlJc w:val="left"/>
      <w:pPr>
        <w:ind w:left="39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8E1BDE">
      <w:numFmt w:val="bullet"/>
      <w:lvlText w:val="•"/>
      <w:lvlJc w:val="left"/>
      <w:pPr>
        <w:ind w:left="1157" w:hanging="286"/>
      </w:pPr>
      <w:rPr>
        <w:rFonts w:hint="default"/>
        <w:lang w:val="ru-RU" w:eastAsia="en-US" w:bidi="ar-SA"/>
      </w:rPr>
    </w:lvl>
    <w:lvl w:ilvl="2" w:tplc="8558FD2C">
      <w:numFmt w:val="bullet"/>
      <w:lvlText w:val="•"/>
      <w:lvlJc w:val="left"/>
      <w:pPr>
        <w:ind w:left="1914" w:hanging="286"/>
      </w:pPr>
      <w:rPr>
        <w:rFonts w:hint="default"/>
        <w:lang w:val="ru-RU" w:eastAsia="en-US" w:bidi="ar-SA"/>
      </w:rPr>
    </w:lvl>
    <w:lvl w:ilvl="3" w:tplc="3EC217D4">
      <w:numFmt w:val="bullet"/>
      <w:lvlText w:val="•"/>
      <w:lvlJc w:val="left"/>
      <w:pPr>
        <w:ind w:left="2672" w:hanging="286"/>
      </w:pPr>
      <w:rPr>
        <w:rFonts w:hint="default"/>
        <w:lang w:val="ru-RU" w:eastAsia="en-US" w:bidi="ar-SA"/>
      </w:rPr>
    </w:lvl>
    <w:lvl w:ilvl="4" w:tplc="8C3A0D16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5" w:tplc="7AE2A282">
      <w:numFmt w:val="bullet"/>
      <w:lvlText w:val="•"/>
      <w:lvlJc w:val="left"/>
      <w:pPr>
        <w:ind w:left="4187" w:hanging="286"/>
      </w:pPr>
      <w:rPr>
        <w:rFonts w:hint="default"/>
        <w:lang w:val="ru-RU" w:eastAsia="en-US" w:bidi="ar-SA"/>
      </w:rPr>
    </w:lvl>
    <w:lvl w:ilvl="6" w:tplc="F5264AAE">
      <w:numFmt w:val="bullet"/>
      <w:lvlText w:val="•"/>
      <w:lvlJc w:val="left"/>
      <w:pPr>
        <w:ind w:left="4944" w:hanging="286"/>
      </w:pPr>
      <w:rPr>
        <w:rFonts w:hint="default"/>
        <w:lang w:val="ru-RU" w:eastAsia="en-US" w:bidi="ar-SA"/>
      </w:rPr>
    </w:lvl>
    <w:lvl w:ilvl="7" w:tplc="4C70D720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8" w:tplc="7F545BA0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</w:abstractNum>
  <w:abstractNum w:abstractNumId="21">
    <w:nsid w:val="6F5551A4"/>
    <w:multiLevelType w:val="hybridMultilevel"/>
    <w:tmpl w:val="7E6C7046"/>
    <w:lvl w:ilvl="0" w:tplc="ADFE893E">
      <w:start w:val="1"/>
      <w:numFmt w:val="decimal"/>
      <w:lvlText w:val="%1."/>
      <w:lvlJc w:val="left"/>
      <w:pPr>
        <w:ind w:left="107" w:hanging="212"/>
        <w:jc w:val="left"/>
      </w:pPr>
      <w:rPr>
        <w:rFonts w:ascii="Times New Roman" w:eastAsia="Times New Roman" w:hAnsi="Times New Roman" w:cs="Times New Roman" w:hint="default"/>
        <w:spacing w:val="-9"/>
        <w:w w:val="100"/>
        <w:sz w:val="26"/>
        <w:szCs w:val="26"/>
        <w:lang w:val="ru-RU" w:eastAsia="en-US" w:bidi="ar-SA"/>
      </w:rPr>
    </w:lvl>
    <w:lvl w:ilvl="1" w:tplc="BA389808">
      <w:numFmt w:val="bullet"/>
      <w:lvlText w:val="•"/>
      <w:lvlJc w:val="left"/>
      <w:pPr>
        <w:ind w:left="887" w:hanging="212"/>
      </w:pPr>
      <w:rPr>
        <w:rFonts w:hint="default"/>
        <w:lang w:val="ru-RU" w:eastAsia="en-US" w:bidi="ar-SA"/>
      </w:rPr>
    </w:lvl>
    <w:lvl w:ilvl="2" w:tplc="E9004954">
      <w:numFmt w:val="bullet"/>
      <w:lvlText w:val="•"/>
      <w:lvlJc w:val="left"/>
      <w:pPr>
        <w:ind w:left="1674" w:hanging="212"/>
      </w:pPr>
      <w:rPr>
        <w:rFonts w:hint="default"/>
        <w:lang w:val="ru-RU" w:eastAsia="en-US" w:bidi="ar-SA"/>
      </w:rPr>
    </w:lvl>
    <w:lvl w:ilvl="3" w:tplc="6B6C84BA">
      <w:numFmt w:val="bullet"/>
      <w:lvlText w:val="•"/>
      <w:lvlJc w:val="left"/>
      <w:pPr>
        <w:ind w:left="2462" w:hanging="212"/>
      </w:pPr>
      <w:rPr>
        <w:rFonts w:hint="default"/>
        <w:lang w:val="ru-RU" w:eastAsia="en-US" w:bidi="ar-SA"/>
      </w:rPr>
    </w:lvl>
    <w:lvl w:ilvl="4" w:tplc="65DE52E8">
      <w:numFmt w:val="bullet"/>
      <w:lvlText w:val="•"/>
      <w:lvlJc w:val="left"/>
      <w:pPr>
        <w:ind w:left="3249" w:hanging="212"/>
      </w:pPr>
      <w:rPr>
        <w:rFonts w:hint="default"/>
        <w:lang w:val="ru-RU" w:eastAsia="en-US" w:bidi="ar-SA"/>
      </w:rPr>
    </w:lvl>
    <w:lvl w:ilvl="5" w:tplc="11F66AFA">
      <w:numFmt w:val="bullet"/>
      <w:lvlText w:val="•"/>
      <w:lvlJc w:val="left"/>
      <w:pPr>
        <w:ind w:left="4037" w:hanging="212"/>
      </w:pPr>
      <w:rPr>
        <w:rFonts w:hint="default"/>
        <w:lang w:val="ru-RU" w:eastAsia="en-US" w:bidi="ar-SA"/>
      </w:rPr>
    </w:lvl>
    <w:lvl w:ilvl="6" w:tplc="7D6874B0">
      <w:numFmt w:val="bullet"/>
      <w:lvlText w:val="•"/>
      <w:lvlJc w:val="left"/>
      <w:pPr>
        <w:ind w:left="4824" w:hanging="212"/>
      </w:pPr>
      <w:rPr>
        <w:rFonts w:hint="default"/>
        <w:lang w:val="ru-RU" w:eastAsia="en-US" w:bidi="ar-SA"/>
      </w:rPr>
    </w:lvl>
    <w:lvl w:ilvl="7" w:tplc="0CC8AB30">
      <w:numFmt w:val="bullet"/>
      <w:lvlText w:val="•"/>
      <w:lvlJc w:val="left"/>
      <w:pPr>
        <w:ind w:left="5611" w:hanging="212"/>
      </w:pPr>
      <w:rPr>
        <w:rFonts w:hint="default"/>
        <w:lang w:val="ru-RU" w:eastAsia="en-US" w:bidi="ar-SA"/>
      </w:rPr>
    </w:lvl>
    <w:lvl w:ilvl="8" w:tplc="C90A11D4">
      <w:numFmt w:val="bullet"/>
      <w:lvlText w:val="•"/>
      <w:lvlJc w:val="left"/>
      <w:pPr>
        <w:ind w:left="6399" w:hanging="212"/>
      </w:pPr>
      <w:rPr>
        <w:rFonts w:hint="default"/>
        <w:lang w:val="ru-RU" w:eastAsia="en-US" w:bidi="ar-SA"/>
      </w:rPr>
    </w:lvl>
  </w:abstractNum>
  <w:abstractNum w:abstractNumId="22">
    <w:nsid w:val="77386BC0"/>
    <w:multiLevelType w:val="multilevel"/>
    <w:tmpl w:val="F404006E"/>
    <w:lvl w:ilvl="0">
      <w:start w:val="3"/>
      <w:numFmt w:val="decimal"/>
      <w:lvlText w:val="%1"/>
      <w:lvlJc w:val="left"/>
      <w:pPr>
        <w:ind w:left="1650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50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0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23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7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7" w:hanging="701"/>
      </w:pPr>
      <w:rPr>
        <w:rFonts w:hint="default"/>
        <w:lang w:val="ru-RU" w:eastAsia="en-US" w:bidi="ar-SA"/>
      </w:rPr>
    </w:lvl>
  </w:abstractNum>
  <w:abstractNum w:abstractNumId="23">
    <w:nsid w:val="792975AB"/>
    <w:multiLevelType w:val="hybridMultilevel"/>
    <w:tmpl w:val="C3FC0BB6"/>
    <w:lvl w:ilvl="0" w:tplc="8A64B414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C08C02E">
      <w:numFmt w:val="bullet"/>
      <w:lvlText w:val="•"/>
      <w:lvlJc w:val="left"/>
      <w:pPr>
        <w:ind w:left="1139" w:hanging="281"/>
      </w:pPr>
      <w:rPr>
        <w:rFonts w:hint="default"/>
        <w:lang w:val="ru-RU" w:eastAsia="en-US" w:bidi="ar-SA"/>
      </w:rPr>
    </w:lvl>
    <w:lvl w:ilvl="2" w:tplc="3A52C102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3" w:tplc="E3BAF4D2">
      <w:numFmt w:val="bullet"/>
      <w:lvlText w:val="•"/>
      <w:lvlJc w:val="left"/>
      <w:pPr>
        <w:ind w:left="2658" w:hanging="281"/>
      </w:pPr>
      <w:rPr>
        <w:rFonts w:hint="default"/>
        <w:lang w:val="ru-RU" w:eastAsia="en-US" w:bidi="ar-SA"/>
      </w:rPr>
    </w:lvl>
    <w:lvl w:ilvl="4" w:tplc="A09C0BEC">
      <w:numFmt w:val="bullet"/>
      <w:lvlText w:val="•"/>
      <w:lvlJc w:val="left"/>
      <w:pPr>
        <w:ind w:left="3417" w:hanging="281"/>
      </w:pPr>
      <w:rPr>
        <w:rFonts w:hint="default"/>
        <w:lang w:val="ru-RU" w:eastAsia="en-US" w:bidi="ar-SA"/>
      </w:rPr>
    </w:lvl>
    <w:lvl w:ilvl="5" w:tplc="E20A52C6">
      <w:numFmt w:val="bullet"/>
      <w:lvlText w:val="•"/>
      <w:lvlJc w:val="left"/>
      <w:pPr>
        <w:ind w:left="4177" w:hanging="281"/>
      </w:pPr>
      <w:rPr>
        <w:rFonts w:hint="default"/>
        <w:lang w:val="ru-RU" w:eastAsia="en-US" w:bidi="ar-SA"/>
      </w:rPr>
    </w:lvl>
    <w:lvl w:ilvl="6" w:tplc="DDDAA6CC">
      <w:numFmt w:val="bullet"/>
      <w:lvlText w:val="•"/>
      <w:lvlJc w:val="left"/>
      <w:pPr>
        <w:ind w:left="4936" w:hanging="281"/>
      </w:pPr>
      <w:rPr>
        <w:rFonts w:hint="default"/>
        <w:lang w:val="ru-RU" w:eastAsia="en-US" w:bidi="ar-SA"/>
      </w:rPr>
    </w:lvl>
    <w:lvl w:ilvl="7" w:tplc="5A7CC924">
      <w:numFmt w:val="bullet"/>
      <w:lvlText w:val="•"/>
      <w:lvlJc w:val="left"/>
      <w:pPr>
        <w:ind w:left="5695" w:hanging="281"/>
      </w:pPr>
      <w:rPr>
        <w:rFonts w:hint="default"/>
        <w:lang w:val="ru-RU" w:eastAsia="en-US" w:bidi="ar-SA"/>
      </w:rPr>
    </w:lvl>
    <w:lvl w:ilvl="8" w:tplc="E78A38CE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</w:abstractNum>
  <w:abstractNum w:abstractNumId="24">
    <w:nsid w:val="7BC21AFD"/>
    <w:multiLevelType w:val="hybridMultilevel"/>
    <w:tmpl w:val="05D64B7A"/>
    <w:lvl w:ilvl="0" w:tplc="06786CA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64C5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2E4A4D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42E3B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BC2303E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6880F3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04EAF7A0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5E8A6830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674A0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25">
    <w:nsid w:val="7D1859FC"/>
    <w:multiLevelType w:val="hybridMultilevel"/>
    <w:tmpl w:val="A9FCD4A2"/>
    <w:lvl w:ilvl="0" w:tplc="EE3E808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4C95B0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2D44DC4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388636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3594CB90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154D8A8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2E54C396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FCC49C0A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E602F1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22"/>
  </w:num>
  <w:num w:numId="5">
    <w:abstractNumId w:val="9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2"/>
  </w:num>
  <w:num w:numId="11">
    <w:abstractNumId w:val="16"/>
  </w:num>
  <w:num w:numId="12">
    <w:abstractNumId w:val="3"/>
  </w:num>
  <w:num w:numId="13">
    <w:abstractNumId w:val="21"/>
  </w:num>
  <w:num w:numId="14">
    <w:abstractNumId w:val="11"/>
  </w:num>
  <w:num w:numId="15">
    <w:abstractNumId w:val="12"/>
  </w:num>
  <w:num w:numId="16">
    <w:abstractNumId w:val="23"/>
  </w:num>
  <w:num w:numId="17">
    <w:abstractNumId w:val="14"/>
  </w:num>
  <w:num w:numId="18">
    <w:abstractNumId w:val="0"/>
  </w:num>
  <w:num w:numId="19">
    <w:abstractNumId w:val="19"/>
  </w:num>
  <w:num w:numId="20">
    <w:abstractNumId w:val="8"/>
  </w:num>
  <w:num w:numId="21">
    <w:abstractNumId w:val="5"/>
  </w:num>
  <w:num w:numId="22">
    <w:abstractNumId w:val="24"/>
  </w:num>
  <w:num w:numId="23">
    <w:abstractNumId w:val="15"/>
  </w:num>
  <w:num w:numId="24">
    <w:abstractNumId w:val="25"/>
  </w:num>
  <w:num w:numId="25">
    <w:abstractNumId w:val="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F1EC6"/>
    <w:rsid w:val="000B38E8"/>
    <w:rsid w:val="002B7C86"/>
    <w:rsid w:val="002C13FC"/>
    <w:rsid w:val="00315AEF"/>
    <w:rsid w:val="00393E4C"/>
    <w:rsid w:val="00486C4D"/>
    <w:rsid w:val="004B46F5"/>
    <w:rsid w:val="0077238B"/>
    <w:rsid w:val="00866860"/>
    <w:rsid w:val="008F1EC6"/>
    <w:rsid w:val="00A75A1B"/>
    <w:rsid w:val="00BF639D"/>
    <w:rsid w:val="00C85DD9"/>
    <w:rsid w:val="00CB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50" w:hanging="49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2C13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13F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C13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13F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50" w:hanging="49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2C13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13F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C13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13F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4262</Words>
  <Characters>24295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7</cp:revision>
  <dcterms:created xsi:type="dcterms:W3CDTF">2024-05-17T02:41:00Z</dcterms:created>
  <dcterms:modified xsi:type="dcterms:W3CDTF">2024-05-29T06:51:00Z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2024-05-17T00:00:00Z</vt:filetime>
  </property>
</Properties>
</file>